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24"/>
          <w:szCs w:val="24"/>
        </w:rPr>
      </w:pPr>
      <w:r>
        <w:rPr>
          <w:rFonts w:cs="Times New Roman" w:ascii="Times New Roman" w:hAnsi="Times New Roman"/>
          <w:b/>
          <w:bCs/>
          <w:sz w:val="24"/>
          <w:szCs w:val="24"/>
          <w:lang w:val="en-US"/>
        </w:rPr>
        <w:t xml:space="preserve">Проект </w:t>
      </w:r>
      <w:r>
        <w:rPr>
          <w:rFonts w:cs="Times New Roman" w:ascii="Times New Roman" w:hAnsi="Times New Roman"/>
          <w:b/>
          <w:bCs/>
          <w:sz w:val="24"/>
          <w:szCs w:val="24"/>
        </w:rPr>
        <w:t xml:space="preserve"> урока по английскому языку</w:t>
      </w:r>
    </w:p>
    <w:tbl>
      <w:tblPr>
        <w:tblStyle w:val="a3"/>
        <w:tblW w:w="14850" w:type="dxa"/>
        <w:jc w:val="left"/>
        <w:tblInd w:w="0" w:type="dxa"/>
        <w:tblCellMar>
          <w:top w:w="0" w:type="dxa"/>
          <w:left w:w="108" w:type="dxa"/>
          <w:bottom w:w="0" w:type="dxa"/>
          <w:right w:w="108" w:type="dxa"/>
        </w:tblCellMar>
        <w:tblLook w:val="04a0"/>
      </w:tblPr>
      <w:tblGrid>
        <w:gridCol w:w="533"/>
        <w:gridCol w:w="2834"/>
        <w:gridCol w:w="11483"/>
      </w:tblGrid>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w:t>
            </w:r>
          </w:p>
        </w:tc>
        <w:tc>
          <w:tcPr>
            <w:tcW w:w="283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 (полностью)</w:t>
            </w:r>
          </w:p>
        </w:tc>
        <w:tc>
          <w:tcPr>
            <w:tcW w:w="11483" w:type="dxa"/>
            <w:tcBorders/>
            <w:shd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iCs/>
                <w:sz w:val="24"/>
                <w:szCs w:val="24"/>
              </w:rPr>
              <w:t>Сисина Екатерина Анатольевна</w:t>
            </w:r>
          </w:p>
        </w:tc>
      </w:tr>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2</w:t>
            </w:r>
          </w:p>
        </w:tc>
        <w:tc>
          <w:tcPr>
            <w:tcW w:w="283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Место работы</w:t>
            </w:r>
          </w:p>
        </w:tc>
        <w:tc>
          <w:tcPr>
            <w:tcW w:w="11483" w:type="dxa"/>
            <w:tcBorders/>
            <w:shd w:fill="auto" w:val="clear"/>
          </w:tcPr>
          <w:p>
            <w:pPr>
              <w:pStyle w:val="Normal"/>
              <w:spacing w:lineRule="auto" w:line="240" w:before="0" w:after="0"/>
              <w:rPr>
                <w:rFonts w:ascii="Times New Roman" w:hAnsi="Times New Roman" w:cs="Times New Roman"/>
                <w:b/>
                <w:b/>
                <w:bCs/>
                <w:i/>
                <w:i/>
                <w:iCs/>
                <w:sz w:val="24"/>
                <w:szCs w:val="24"/>
              </w:rPr>
            </w:pPr>
            <w:r>
              <w:rPr>
                <w:rFonts w:cs="Times New Roman" w:ascii="Times New Roman" w:hAnsi="Times New Roman"/>
                <w:sz w:val="24"/>
                <w:szCs w:val="24"/>
              </w:rPr>
              <w:t>МОУ «СОШ № 13 имени Ю.А.Гагарина»  г. Магнитогорска</w:t>
            </w:r>
          </w:p>
        </w:tc>
      </w:tr>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3</w:t>
            </w:r>
          </w:p>
        </w:tc>
        <w:tc>
          <w:tcPr>
            <w:tcW w:w="283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Должность</w:t>
            </w:r>
          </w:p>
        </w:tc>
        <w:tc>
          <w:tcPr>
            <w:tcW w:w="11483" w:type="dxa"/>
            <w:tcBorders/>
            <w:shd w:fill="auto" w:val="clear"/>
          </w:tcPr>
          <w:p>
            <w:pPr>
              <w:pStyle w:val="Normal"/>
              <w:spacing w:lineRule="auto" w:line="240" w:before="0" w:after="0"/>
              <w:rPr>
                <w:rFonts w:ascii="Times New Roman" w:hAnsi="Times New Roman" w:cs="Times New Roman"/>
                <w:bCs/>
                <w:iCs/>
                <w:sz w:val="24"/>
                <w:szCs w:val="24"/>
              </w:rPr>
            </w:pPr>
            <w:r>
              <w:rPr>
                <w:rFonts w:cs="Times New Roman" w:ascii="Times New Roman" w:hAnsi="Times New Roman"/>
                <w:bCs/>
                <w:iCs/>
                <w:sz w:val="24"/>
                <w:szCs w:val="24"/>
              </w:rPr>
              <w:t xml:space="preserve">учитель </w:t>
            </w:r>
          </w:p>
        </w:tc>
      </w:tr>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4</w:t>
            </w:r>
          </w:p>
        </w:tc>
        <w:tc>
          <w:tcPr>
            <w:tcW w:w="283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Предмет</w:t>
            </w:r>
          </w:p>
        </w:tc>
        <w:tc>
          <w:tcPr>
            <w:tcW w:w="11483" w:type="dxa"/>
            <w:tcBorders/>
            <w:shd w:fill="auto" w:val="clear"/>
          </w:tcPr>
          <w:p>
            <w:pPr>
              <w:pStyle w:val="Normal"/>
              <w:spacing w:lineRule="auto" w:line="240" w:before="0" w:after="0"/>
              <w:rPr>
                <w:rFonts w:ascii="Times New Roman" w:hAnsi="Times New Roman" w:cs="Times New Roman"/>
                <w:bCs/>
                <w:iCs/>
                <w:sz w:val="24"/>
                <w:szCs w:val="24"/>
              </w:rPr>
            </w:pPr>
            <w:r>
              <w:rPr>
                <w:rFonts w:cs="Times New Roman" w:ascii="Times New Roman" w:hAnsi="Times New Roman"/>
                <w:bCs/>
                <w:iCs/>
                <w:sz w:val="24"/>
                <w:szCs w:val="24"/>
              </w:rPr>
              <w:t>английский язык</w:t>
            </w:r>
          </w:p>
        </w:tc>
      </w:tr>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5</w:t>
            </w:r>
          </w:p>
        </w:tc>
        <w:tc>
          <w:tcPr>
            <w:tcW w:w="283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Класс</w:t>
            </w:r>
          </w:p>
        </w:tc>
        <w:tc>
          <w:tcPr>
            <w:tcW w:w="11483" w:type="dxa"/>
            <w:tcBorders/>
            <w:shd w:fill="auto" w:val="clear"/>
          </w:tcPr>
          <w:p>
            <w:pPr>
              <w:pStyle w:val="Normal"/>
              <w:spacing w:lineRule="auto" w:line="240" w:before="0" w:after="0"/>
              <w:rPr>
                <w:rFonts w:ascii="Times New Roman" w:hAnsi="Times New Roman" w:cs="Times New Roman"/>
                <w:bCs/>
                <w:iCs/>
                <w:sz w:val="24"/>
                <w:szCs w:val="24"/>
              </w:rPr>
            </w:pPr>
            <w:r>
              <w:rPr>
                <w:rFonts w:cs="Times New Roman" w:ascii="Times New Roman" w:hAnsi="Times New Roman"/>
                <w:bCs/>
                <w:iCs/>
                <w:sz w:val="24"/>
                <w:szCs w:val="24"/>
              </w:rPr>
              <w:t>6</w:t>
            </w:r>
          </w:p>
        </w:tc>
      </w:tr>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6</w:t>
            </w:r>
          </w:p>
        </w:tc>
        <w:tc>
          <w:tcPr>
            <w:tcW w:w="283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Тема и номер урока в теме</w:t>
            </w:r>
          </w:p>
        </w:tc>
        <w:tc>
          <w:tcPr>
            <w:tcW w:w="11483" w:type="dxa"/>
            <w:tcBorders/>
            <w:shd w:fill="auto" w:val="clear"/>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w:t>
            </w:r>
            <w:r>
              <w:rPr>
                <w:rFonts w:cs="Times New Roman" w:ascii="Times New Roman" w:hAnsi="Times New Roman"/>
                <w:bCs/>
                <w:iCs/>
                <w:sz w:val="24"/>
                <w:szCs w:val="24"/>
                <w:lang w:val="en-US"/>
              </w:rPr>
              <w:t>Learning for life</w:t>
            </w:r>
            <w:r>
              <w:rPr>
                <w:rFonts w:cs="Times New Roman" w:ascii="Times New Roman" w:hAnsi="Times New Roman"/>
                <w:bCs/>
                <w:iCs/>
                <w:sz w:val="24"/>
                <w:szCs w:val="24"/>
              </w:rPr>
              <w:t>», урок № 2</w:t>
            </w:r>
          </w:p>
        </w:tc>
      </w:tr>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7</w:t>
            </w:r>
          </w:p>
        </w:tc>
        <w:tc>
          <w:tcPr>
            <w:tcW w:w="283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Предметная программа и её автор</w:t>
            </w:r>
          </w:p>
        </w:tc>
        <w:tc>
          <w:tcPr>
            <w:tcW w:w="11483" w:type="dxa"/>
            <w:tcBorders/>
            <w:shd w:fill="auto" w:val="clear"/>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sz w:val="24"/>
                <w:szCs w:val="24"/>
              </w:rPr>
              <w:t>«Английский язык» 6  класс. Автор: Ю.А. Комарова, В. Ларионова, К. Макбет</w:t>
            </w:r>
          </w:p>
        </w:tc>
      </w:tr>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8</w:t>
            </w:r>
          </w:p>
        </w:tc>
        <w:tc>
          <w:tcPr>
            <w:tcW w:w="283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Цель и  предполагаемый результат</w:t>
            </w:r>
          </w:p>
        </w:tc>
        <w:tc>
          <w:tcPr>
            <w:tcW w:w="11483" w:type="dxa"/>
            <w:tcBorders/>
            <w:shd w:fill="auto" w:val="clear"/>
          </w:tcPr>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 xml:space="preserve">Предметный: </w:t>
            </w:r>
            <w:r>
              <w:rPr>
                <w:rFonts w:cs="Times New Roman" w:ascii="Times New Roman" w:hAnsi="Times New Roman"/>
                <w:spacing w:val="-1"/>
                <w:sz w:val="24"/>
                <w:szCs w:val="24"/>
              </w:rPr>
              <w:t>строить монологическое высказывание на основе новой полученной информации.</w:t>
            </w:r>
          </w:p>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Познавательный -</w:t>
            </w:r>
            <w:r>
              <w:rPr>
                <w:rFonts w:cs="Times New Roman" w:ascii="Times New Roman" w:hAnsi="Times New Roman"/>
                <w:sz w:val="24"/>
                <w:szCs w:val="24"/>
              </w:rPr>
              <w:t xml:space="preserve"> самостоятельное выделение и формулирование познавательной цели; построение логической цепи рассуждений; умение работать с опорными схемами; использование знаково-символических моделей; осознанное и произвольное построение речевого высказывания в устной форме; извлечение необходимой информации из прочитанного текста; определение основной и второстепенной информации.</w:t>
            </w:r>
          </w:p>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Регулятивный -</w:t>
            </w:r>
            <w:r>
              <w:rPr>
                <w:rFonts w:cs="Times New Roman" w:ascii="Times New Roman" w:hAnsi="Times New Roman"/>
                <w:sz w:val="24"/>
                <w:szCs w:val="24"/>
              </w:rPr>
              <w:t xml:space="preserve"> развитие навыков самооценки своей деятельности.</w:t>
            </w:r>
          </w:p>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Коммуникативный -</w:t>
            </w:r>
            <w:r>
              <w:rPr>
                <w:rFonts w:cs="Times New Roman" w:ascii="Times New Roman" w:hAnsi="Times New Roman"/>
                <w:sz w:val="24"/>
                <w:szCs w:val="24"/>
              </w:rPr>
              <w:t xml:space="preserve"> продуктивное взаимодействие обучающихся в решении поставленной задачи; участие в небольших устных высказываниях, удерживая логику высказывания.</w:t>
            </w:r>
          </w:p>
          <w:p>
            <w:pPr>
              <w:pStyle w:val="Normal"/>
              <w:spacing w:lineRule="auto" w:line="240" w:before="0" w:after="0"/>
              <w:rPr>
                <w:rFonts w:ascii="Times New Roman" w:hAnsi="Times New Roman" w:cs="Times New Roman"/>
                <w:b/>
                <w:b/>
                <w:bCs/>
                <w:i/>
                <w:i/>
                <w:iCs/>
                <w:sz w:val="24"/>
                <w:szCs w:val="24"/>
              </w:rPr>
            </w:pPr>
            <w:r>
              <w:rPr>
                <w:rFonts w:cs="Times New Roman" w:ascii="Times New Roman" w:hAnsi="Times New Roman"/>
                <w:bCs/>
                <w:iCs/>
                <w:sz w:val="24"/>
                <w:szCs w:val="24"/>
              </w:rPr>
              <w:t xml:space="preserve">Личностный - </w:t>
            </w:r>
            <w:r>
              <w:rPr>
                <w:rFonts w:cs="Times New Roman" w:ascii="Times New Roman" w:hAnsi="Times New Roman"/>
                <w:spacing w:val="-1"/>
                <w:sz w:val="24"/>
                <w:szCs w:val="24"/>
              </w:rPr>
              <w:t>воспитывать культуру общения, интерес к стране изучаемого языка.</w:t>
            </w:r>
          </w:p>
        </w:tc>
      </w:tr>
      <w:tr>
        <w:trPr/>
        <w:tc>
          <w:tcPr>
            <w:tcW w:w="533" w:type="dxa"/>
            <w:tcBorders/>
            <w:shd w:fill="auto" w:val="clear"/>
          </w:tcPr>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9</w:t>
            </w:r>
          </w:p>
        </w:tc>
        <w:tc>
          <w:tcPr>
            <w:tcW w:w="2834" w:type="dxa"/>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Тип урока</w:t>
            </w:r>
          </w:p>
        </w:tc>
        <w:tc>
          <w:tcPr>
            <w:tcW w:w="11483" w:type="dxa"/>
            <w:tcBorders/>
            <w:shd w:fill="auto" w:val="clear"/>
          </w:tcPr>
          <w:p>
            <w:pPr>
              <w:pStyle w:val="Normal"/>
              <w:spacing w:lineRule="auto" w:line="240" w:before="0" w:after="0"/>
              <w:jc w:val="both"/>
              <w:rPr>
                <w:rFonts w:ascii="Times New Roman" w:hAnsi="Times New Roman" w:cs="Times New Roman"/>
                <w:b/>
                <w:b/>
                <w:bCs/>
                <w:i/>
                <w:i/>
                <w:iCs/>
                <w:sz w:val="24"/>
                <w:szCs w:val="24"/>
              </w:rPr>
            </w:pPr>
            <w:r>
              <w:rPr>
                <w:rFonts w:cs="Times New Roman" w:ascii="Times New Roman" w:hAnsi="Times New Roman"/>
                <w:sz w:val="24"/>
                <w:szCs w:val="24"/>
              </w:rPr>
              <w:t>усвоение новых  знаний</w:t>
            </w:r>
          </w:p>
        </w:tc>
      </w:tr>
    </w:tbl>
    <w:p>
      <w:pPr>
        <w:pStyle w:val="Normal"/>
        <w:tabs>
          <w:tab w:val="clear" w:pos="708"/>
          <w:tab w:val="left" w:pos="1429" w:leader="none"/>
        </w:tabs>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clear" w:pos="708"/>
          <w:tab w:val="left" w:pos="1429" w:leader="none"/>
        </w:tabs>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Структура и ход урока</w:t>
      </w:r>
    </w:p>
    <w:tbl>
      <w:tblPr>
        <w:tblStyle w:val="a3"/>
        <w:tblW w:w="15354" w:type="dxa"/>
        <w:jc w:val="left"/>
        <w:tblInd w:w="0" w:type="dxa"/>
        <w:tblCellMar>
          <w:top w:w="0" w:type="dxa"/>
          <w:left w:w="108" w:type="dxa"/>
          <w:bottom w:w="0" w:type="dxa"/>
          <w:right w:w="108" w:type="dxa"/>
        </w:tblCellMar>
        <w:tblLook w:val="04a0"/>
      </w:tblPr>
      <w:tblGrid>
        <w:gridCol w:w="2379"/>
        <w:gridCol w:w="5414"/>
        <w:gridCol w:w="3499"/>
        <w:gridCol w:w="4061"/>
      </w:tblGrid>
      <w:tr>
        <w:trPr>
          <w:trHeight w:val="997" w:hRule="atLeast"/>
        </w:trPr>
        <w:tc>
          <w:tcPr>
            <w:tcW w:w="2379" w:type="dxa"/>
            <w:tcBorders/>
            <w:shd w:fill="auto" w:val="clear"/>
          </w:tcPr>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Учебная (проблемная) задача</w:t>
            </w:r>
          </w:p>
        </w:tc>
        <w:tc>
          <w:tcPr>
            <w:tcW w:w="5414" w:type="dxa"/>
            <w:tcBorders/>
            <w:shd w:fill="auto" w:val="clear"/>
          </w:tcPr>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Деятельность ученика, учителя</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(приемы, организующие деятельность; конкретные задания для обучающихся, формулировка вопросов)</w:t>
            </w:r>
          </w:p>
        </w:tc>
        <w:tc>
          <w:tcPr>
            <w:tcW w:w="3499" w:type="dxa"/>
            <w:tcBorders/>
            <w:shd w:fill="auto" w:val="clear"/>
          </w:tcPr>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Средства</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4061" w:type="dxa"/>
            <w:tcBorders/>
            <w:shd w:fill="auto" w:val="clear"/>
          </w:tcPr>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Результат</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(Пр. - предметный; </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П. - познавательный, </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К - коммуникативный, </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Р. - регулятивный.  </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Л. - личностный)</w:t>
            </w:r>
          </w:p>
        </w:tc>
      </w:tr>
      <w:tr>
        <w:trPr/>
        <w:tc>
          <w:tcPr>
            <w:tcW w:w="15353" w:type="dxa"/>
            <w:gridSpan w:val="4"/>
            <w:tcBorders/>
            <w:shd w:fill="auto" w:val="clear"/>
          </w:tcPr>
          <w:p>
            <w:pPr>
              <w:pStyle w:val="Normal"/>
              <w:tabs>
                <w:tab w:val="clear" w:pos="708"/>
                <w:tab w:val="left" w:pos="1429" w:leader="none"/>
              </w:tabs>
              <w:spacing w:lineRule="auto" w:line="360" w:before="0" w:after="0"/>
              <w:jc w:val="center"/>
              <w:rPr>
                <w:rFonts w:ascii="Times New Roman" w:hAnsi="Times New Roman" w:cs="Times New Roman"/>
                <w:bCs/>
                <w:sz w:val="24"/>
                <w:szCs w:val="24"/>
              </w:rPr>
            </w:pPr>
            <w:r>
              <w:rPr>
                <w:rFonts w:cs="Times New Roman" w:ascii="Times New Roman" w:hAnsi="Times New Roman"/>
                <w:b/>
                <w:bCs/>
                <w:sz w:val="24"/>
                <w:szCs w:val="24"/>
              </w:rPr>
              <w:t>Организационно – мотивационный  блок</w:t>
            </w:r>
          </w:p>
        </w:tc>
      </w:tr>
      <w:tr>
        <w:trPr/>
        <w:tc>
          <w:tcPr>
            <w:tcW w:w="2379" w:type="dxa"/>
            <w:tcBorders/>
            <w:shd w:fill="auto" w:val="clear"/>
          </w:tcPr>
          <w:p>
            <w:pPr>
              <w:pStyle w:val="Normal"/>
              <w:spacing w:lineRule="auto" w:line="240" w:before="0" w:after="0"/>
              <w:jc w:val="center"/>
              <w:rPr>
                <w:rFonts w:ascii="Times New Roman" w:hAnsi="Times New Roman" w:cs="Times New Roman"/>
                <w:bCs/>
                <w:sz w:val="24"/>
                <w:szCs w:val="24"/>
              </w:rPr>
            </w:pPr>
            <w:r>
              <w:rPr>
                <w:rFonts w:ascii="Times New Roman" w:hAnsi="Times New Roman"/>
                <w:b/>
                <w:sz w:val="24"/>
                <w:szCs w:val="24"/>
              </w:rPr>
              <w:t>Организовать целевое пространство для постановки учебной задачи школьниками</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(Каких талантливых певиц и певцов Великобритании вы знаете?</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Cs/>
                <w:sz w:val="24"/>
                <w:szCs w:val="24"/>
              </w:rPr>
              <w:t>Знаете ли вы, какую школу они закончили?)</w:t>
            </w:r>
          </w:p>
        </w:tc>
        <w:tc>
          <w:tcPr>
            <w:tcW w:w="5414" w:type="dxa"/>
            <w:tcBorders/>
            <w:shd w:fill="auto" w:val="clear"/>
          </w:tcPr>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000000"/>
                <w:sz w:val="24"/>
                <w:szCs w:val="24"/>
              </w:rPr>
              <w:t xml:space="preserve">Демонстрирует </w:t>
            </w:r>
            <w:r>
              <w:rPr>
                <w:rFonts w:cs="Times New Roman" w:ascii="Times New Roman" w:hAnsi="Times New Roman"/>
                <w:color w:val="000000"/>
                <w:sz w:val="24"/>
                <w:szCs w:val="24"/>
                <w:u w:val="single"/>
              </w:rPr>
              <w:t xml:space="preserve">синквейн с пропущенной первой строкой. </w:t>
            </w:r>
            <w:r>
              <w:rPr>
                <w:rFonts w:cs="Times New Roman" w:ascii="Times New Roman" w:hAnsi="Times New Roman"/>
                <w:color w:val="000000"/>
                <w:sz w:val="24"/>
                <w:szCs w:val="24"/>
              </w:rPr>
              <w:t>Создает проблемную ситуацию, задает  наводящие вопросы, подталкивает учащихся к формулированию темы целей и задач урока.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Style w:val="Translationchunk"/>
                <w:rFonts w:ascii="Times New Roman" w:hAnsi="Times New Roman" w:cs="Times New Roman"/>
                <w:i/>
                <w:i/>
                <w:sz w:val="24"/>
                <w:szCs w:val="24"/>
                <w:lang w:val="en-US"/>
              </w:rPr>
            </w:pPr>
            <w:r>
              <w:rPr>
                <w:rFonts w:cs="Times New Roman" w:ascii="Times New Roman" w:hAnsi="Times New Roman"/>
                <w:i/>
                <w:sz w:val="24"/>
                <w:szCs w:val="24"/>
                <w:lang w:val="en-US"/>
              </w:rPr>
              <w:t xml:space="preserve">There are a lot of talented singers in Great Britain. </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Look at the board. You can see a cinquain</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 xml:space="preserve">and a photo. </w:t>
            </w:r>
            <w:r>
              <w:rPr>
                <w:rStyle w:val="Translationchunk"/>
                <w:rFonts w:cs="Times New Roman" w:ascii="Times New Roman" w:hAnsi="Times New Roman"/>
                <w:i/>
                <w:color w:val="222222"/>
                <w:sz w:val="24"/>
                <w:szCs w:val="24"/>
                <w:lang w:val="en-US"/>
              </w:rPr>
              <w:t xml:space="preserve">The first word is missed. The missing  word is the name  of  the world famous singer. </w:t>
            </w:r>
            <w:r>
              <w:rPr>
                <w:rFonts w:cs="Times New Roman" w:ascii="Times New Roman" w:hAnsi="Times New Roman"/>
                <w:i/>
                <w:sz w:val="24"/>
                <w:szCs w:val="24"/>
                <w:lang w:val="en-US"/>
              </w:rPr>
              <w:t xml:space="preserve"> Can you guess what word is missed? Can you name the singer?  Your ideas </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w:t>
            </w:r>
            <w:r>
              <w:rPr>
                <w:rFonts w:cs="Times New Roman" w:ascii="Times New Roman" w:hAnsi="Times New Roman"/>
                <w:b/>
                <w:sz w:val="24"/>
                <w:szCs w:val="24"/>
                <w:lang w:val="en-US"/>
              </w:rPr>
              <w:t>.</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talented, famous</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sing, write, win</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She has an amazing voice.</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Singer</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Do  you know who it  is?</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What is her name?</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Where is she from?</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Do you like her songs?</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Can you name her songs?</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What is your favourite song?</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 xml:space="preserve">Adele was born in 1988. She is an English  singer and song writer. She has won a number of music awards, including eight  Grammy awards. She has finished a very unusual school, THE BRIIT SCHOOL. </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What do you know about this school? What do you want to learn  about this school?(Where is the Brit school?</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What subjects do the students study?</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Is it a  private  school or a state school?)</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sz w:val="24"/>
                <w:szCs w:val="24"/>
              </w:rPr>
              <w:t>Учитель записывает вопросы на доске.</w:t>
            </w:r>
          </w:p>
        </w:tc>
        <w:tc>
          <w:tcPr>
            <w:tcW w:w="3499" w:type="dxa"/>
            <w:tcBorders/>
            <w:shd w:fill="auto"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Синквейн</w:t>
            </w:r>
          </w:p>
        </w:tc>
        <w:tc>
          <w:tcPr>
            <w:tcW w:w="4061" w:type="dxa"/>
            <w:tcBorders/>
            <w:shd w:fill="auto" w:val="clear"/>
          </w:tcPr>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 xml:space="preserve">Пр. – </w:t>
            </w:r>
            <w:r>
              <w:rPr>
                <w:rFonts w:cs="Times New Roman" w:ascii="Times New Roman" w:hAnsi="Times New Roman"/>
                <w:bCs/>
                <w:sz w:val="24"/>
                <w:szCs w:val="24"/>
              </w:rPr>
              <w:t>создание проблемной ситуации.</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П. - </w:t>
            </w:r>
            <w:r>
              <w:rPr>
                <w:rFonts w:cs="Times New Roman" w:ascii="Times New Roman" w:hAnsi="Times New Roman"/>
                <w:sz w:val="24"/>
                <w:szCs w:val="24"/>
              </w:rPr>
              <w:t>самостоятельное выделение и формулирование познавательной цели.</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К</w:t>
            </w:r>
            <w:r>
              <w:rPr>
                <w:rFonts w:cs="Times New Roman" w:ascii="Times New Roman" w:hAnsi="Times New Roman"/>
                <w:sz w:val="24"/>
                <w:szCs w:val="24"/>
              </w:rPr>
              <w:t>. – развитие учебного сотрудничества   с учителем.</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Р.</w:t>
            </w:r>
            <w:r>
              <w:rPr>
                <w:rFonts w:cs="Times New Roman" w:ascii="Times New Roman" w:hAnsi="Times New Roman"/>
                <w:sz w:val="24"/>
                <w:szCs w:val="24"/>
              </w:rPr>
              <w:t xml:space="preserve"> - формирование способности принимать учебную цель и задачу,  предположить, какими знаниями и умениями ученик будет владеть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после изучения этой темы.</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sz w:val="24"/>
                <w:szCs w:val="24"/>
              </w:rPr>
              <w:t>Л.-</w:t>
            </w:r>
            <w:r>
              <w:rPr>
                <w:rFonts w:cs="Times New Roman" w:ascii="Times New Roman" w:hAnsi="Times New Roman"/>
                <w:sz w:val="24"/>
                <w:szCs w:val="24"/>
              </w:rPr>
              <w:t xml:space="preserve"> формирование положительной мотивации к обучению и целенаправленной познавательной деятельности.</w:t>
            </w:r>
          </w:p>
        </w:tc>
      </w:tr>
      <w:tr>
        <w:trPr/>
        <w:tc>
          <w:tcPr>
            <w:tcW w:w="15353" w:type="dxa"/>
            <w:gridSpan w:val="4"/>
            <w:tcBorders/>
            <w:shd w:fill="auto" w:val="clear"/>
          </w:tcPr>
          <w:p>
            <w:pPr>
              <w:pStyle w:val="Normal"/>
              <w:tabs>
                <w:tab w:val="clear" w:pos="708"/>
                <w:tab w:val="left" w:pos="1429" w:leader="none"/>
              </w:tabs>
              <w:spacing w:lineRule="auto" w:line="360" w:before="0" w:after="0"/>
              <w:jc w:val="center"/>
              <w:rPr>
                <w:rFonts w:ascii="Times New Roman" w:hAnsi="Times New Roman" w:cs="Times New Roman"/>
                <w:bCs/>
                <w:sz w:val="24"/>
                <w:szCs w:val="24"/>
              </w:rPr>
            </w:pPr>
            <w:r>
              <w:rPr>
                <w:rFonts w:cs="Times New Roman" w:ascii="Times New Roman" w:hAnsi="Times New Roman"/>
                <w:b/>
                <w:bCs/>
                <w:sz w:val="24"/>
                <w:szCs w:val="24"/>
              </w:rPr>
              <w:t>Информационно - аналитический блок</w:t>
            </w:r>
          </w:p>
        </w:tc>
      </w:tr>
      <w:tr>
        <w:trPr>
          <w:trHeight w:val="4802" w:hRule="atLeast"/>
        </w:trPr>
        <w:tc>
          <w:tcPr>
            <w:tcW w:w="2379" w:type="dxa"/>
            <w:tcBorders/>
            <w:shd w:fill="auto" w:val="clear"/>
          </w:tcPr>
          <w:p>
            <w:pPr>
              <w:pStyle w:val="Normal"/>
              <w:tabs>
                <w:tab w:val="clear" w:pos="708"/>
                <w:tab w:val="left" w:pos="1429" w:leader="none"/>
              </w:tabs>
              <w:spacing w:lineRule="auto" w:line="240" w:before="0" w:after="0"/>
              <w:jc w:val="center"/>
              <w:rPr>
                <w:rFonts w:ascii="Times New Roman" w:hAnsi="Times New Roman" w:cs="Times New Roman"/>
                <w:b/>
                <w:b/>
                <w:bCs/>
                <w:sz w:val="24"/>
                <w:szCs w:val="24"/>
              </w:rPr>
            </w:pPr>
            <w:r>
              <w:rPr>
                <w:rFonts w:ascii="Times New Roman" w:hAnsi="Times New Roman"/>
                <w:b/>
                <w:sz w:val="24"/>
                <w:szCs w:val="24"/>
              </w:rPr>
              <w:t>Систематизировать изученный материал в процессе применения базовых знаний на практике</w:t>
            </w:r>
            <w:r>
              <w:rPr>
                <w:rFonts w:cs="Times New Roman" w:ascii="Times New Roman" w:hAnsi="Times New Roman"/>
                <w:b/>
                <w:bCs/>
                <w:sz w:val="24"/>
                <w:szCs w:val="24"/>
              </w:rPr>
              <w:t xml:space="preserve"> </w:t>
            </w:r>
          </w:p>
          <w:p>
            <w:pPr>
              <w:pStyle w:val="Normal"/>
              <w:tabs>
                <w:tab w:val="clear" w:pos="708"/>
                <w:tab w:val="left" w:pos="1429" w:leader="none"/>
              </w:tabs>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(Что вам известно о  системе образования в Великобритании?</w:t>
            </w:r>
          </w:p>
          <w:p>
            <w:pPr>
              <w:pStyle w:val="Normal"/>
              <w:tabs>
                <w:tab w:val="clear" w:pos="708"/>
                <w:tab w:val="left" w:pos="1429" w:leader="none"/>
              </w:tabs>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Известна ли вам Лондонская школа исполнительского искусства и технологий?)</w:t>
            </w:r>
          </w:p>
        </w:tc>
        <w:tc>
          <w:tcPr>
            <w:tcW w:w="5414" w:type="dxa"/>
            <w:tcBorders/>
            <w:shd w:fill="auto" w:val="clear"/>
          </w:tcPr>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000000"/>
                <w:sz w:val="24"/>
                <w:szCs w:val="24"/>
              </w:rPr>
              <w:t xml:space="preserve">Учитель организует  составление </w:t>
            </w:r>
            <w:r>
              <w:rPr>
                <w:rFonts w:cs="Times New Roman" w:ascii="Times New Roman" w:hAnsi="Times New Roman"/>
                <w:color w:val="000000"/>
                <w:sz w:val="24"/>
                <w:szCs w:val="24"/>
                <w:u w:val="single"/>
              </w:rPr>
              <w:t>кластера по теме «Образование в Великобритании».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But first, let’s remember what we know about schools in G.B.? We will  make a web .The heart of our web is “ Schools in G.B.” You will be  working  in groups: the first one will be working with general information, the second one is to write all school subjects you know and the third group you will  try to remember different extra school activities. You can choose a group  you would like to join. Who wants to work with general information? Who chooses school subjects? Who knows any school activities? You have got 4 minutes. After that you should represent the information. Choose the leader of your group who will represent the information.</w:t>
            </w:r>
          </w:p>
          <w:p>
            <w:pPr>
              <w:pStyle w:val="Normal"/>
              <w:spacing w:lineRule="auto" w:line="240" w:before="0" w:after="0"/>
              <w:rPr>
                <w:rFonts w:ascii="Times New Roman" w:hAnsi="Times New Roman" w:cs="Times New Roman"/>
                <w:sz w:val="24"/>
                <w:szCs w:val="24"/>
                <w:u w:val="single"/>
              </w:rPr>
            </w:pPr>
            <w:r>
              <w:rPr>
                <w:rFonts w:cs="Times New Roman" w:ascii="Times New Roman" w:hAnsi="Times New Roman"/>
                <w:sz w:val="24"/>
                <w:szCs w:val="24"/>
                <w:u w:val="single"/>
              </w:rPr>
              <w:t>Маркерное чтение</w:t>
            </w:r>
          </w:p>
          <w:p>
            <w:pPr>
              <w:pStyle w:val="Normal"/>
              <w:spacing w:lineRule="auto" w:line="240" w:before="0" w:after="0"/>
              <w:rPr>
                <w:rStyle w:val="Translationchunk"/>
                <w:rFonts w:ascii="Times New Roman" w:hAnsi="Times New Roman" w:cs="Times New Roman"/>
                <w:color w:val="FF0000"/>
                <w:sz w:val="24"/>
                <w:szCs w:val="24"/>
              </w:rPr>
            </w:pPr>
            <w:r>
              <w:rPr>
                <w:rFonts w:cs="Times New Roman" w:ascii="Times New Roman" w:hAnsi="Times New Roman"/>
                <w:sz w:val="24"/>
                <w:szCs w:val="24"/>
              </w:rPr>
              <w:t xml:space="preserve"> </w:t>
            </w:r>
            <w:r>
              <w:rPr>
                <w:rFonts w:cs="Times New Roman" w:ascii="Times New Roman" w:hAnsi="Times New Roman"/>
                <w:color w:val="000000"/>
                <w:sz w:val="24"/>
                <w:szCs w:val="24"/>
              </w:rPr>
              <w:t>Предлагает учащимся прочитать упражнение со словами из текста, для снятия фонетических и лексических трудностей.</w:t>
            </w:r>
          </w:p>
          <w:p>
            <w:pPr>
              <w:pStyle w:val="Normal"/>
              <w:spacing w:lineRule="auto" w:line="240" w:before="0" w:after="0"/>
              <w:rPr>
                <w:rFonts w:ascii="Times New Roman" w:hAnsi="Times New Roman" w:cs="Times New Roman"/>
                <w:i/>
                <w:i/>
                <w:color w:val="FF0000"/>
                <w:sz w:val="24"/>
                <w:szCs w:val="24"/>
              </w:rPr>
            </w:pPr>
            <w:r>
              <w:rPr>
                <w:rFonts w:cs="Times New Roman" w:ascii="Times New Roman" w:hAnsi="Times New Roman"/>
                <w:color w:val="000000"/>
                <w:sz w:val="24"/>
                <w:szCs w:val="24"/>
              </w:rPr>
              <w:t>Организует работу по ознакомлению с новой лексикой с помощью языковой догадки.</w:t>
            </w:r>
          </w:p>
          <w:p>
            <w:pPr>
              <w:pStyle w:val="Normal"/>
              <w:spacing w:lineRule="auto" w:line="240" w:before="0" w:after="0"/>
              <w:rPr>
                <w:rFonts w:ascii="Times New Roman" w:hAnsi="Times New Roman" w:cs="Times New Roman"/>
                <w:i/>
                <w:i/>
                <w:sz w:val="24"/>
                <w:szCs w:val="24"/>
              </w:rPr>
            </w:pPr>
            <w:r>
              <w:rPr>
                <w:rFonts w:cs="Times New Roman" w:ascii="Times New Roman" w:hAnsi="Times New Roman"/>
                <w:color w:val="000000"/>
                <w:sz w:val="24"/>
                <w:szCs w:val="24"/>
              </w:rPr>
              <w:t xml:space="preserve"> </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rPr>
              <w:t xml:space="preserve"> </w:t>
            </w:r>
            <w:r>
              <w:rPr>
                <w:rStyle w:val="Translationchunk"/>
                <w:rFonts w:cs="Times New Roman" w:ascii="Times New Roman" w:hAnsi="Times New Roman"/>
                <w:i/>
                <w:color w:val="222222"/>
                <w:sz w:val="24"/>
                <w:szCs w:val="24"/>
                <w:lang w:val="en-US"/>
              </w:rPr>
              <w:t>Look at the board. Try to guess the meaning of highlighted words from the context . I think the most experienced students can guess the meaning of these words. Work in pairs.</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 xml:space="preserve">Translate them into Russian. </w:t>
            </w:r>
          </w:p>
          <w:p>
            <w:pPr>
              <w:pStyle w:val="Normal"/>
              <w:spacing w:lineRule="auto" w:line="240" w:before="0" w:after="0"/>
              <w:rPr>
                <w:rStyle w:val="Translationchunk"/>
                <w:rFonts w:ascii="Times New Roman" w:hAnsi="Times New Roman" w:cs="Times New Roman"/>
                <w:b/>
                <w:b/>
                <w:i/>
                <w:i/>
                <w:color w:val="222222"/>
                <w:sz w:val="24"/>
                <w:szCs w:val="24"/>
                <w:lang w:val="en-US"/>
              </w:rPr>
            </w:pPr>
            <w:r>
              <w:rPr>
                <w:rStyle w:val="Translationchunk"/>
                <w:rFonts w:cs="Times New Roman" w:ascii="Times New Roman" w:hAnsi="Times New Roman"/>
                <w:i/>
                <w:color w:val="222222"/>
                <w:sz w:val="24"/>
                <w:szCs w:val="24"/>
                <w:lang w:val="en-US"/>
              </w:rPr>
              <w:t xml:space="preserve">1) A lot of young girls want to act in serials and become </w:t>
            </w:r>
            <w:r>
              <w:rPr>
                <w:rStyle w:val="Translationchunk"/>
                <w:rFonts w:cs="Times New Roman" w:ascii="Times New Roman" w:hAnsi="Times New Roman"/>
                <w:b/>
                <w:i/>
                <w:color w:val="222222"/>
                <w:sz w:val="24"/>
                <w:szCs w:val="24"/>
                <w:lang w:val="en-US"/>
              </w:rPr>
              <w:t>soap stars.</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2)</w:t>
            </w:r>
            <w:r>
              <w:rPr>
                <w:rStyle w:val="Translationchunk"/>
                <w:rFonts w:cs="Times New Roman" w:ascii="Times New Roman" w:hAnsi="Times New Roman"/>
                <w:b/>
                <w:i/>
                <w:color w:val="222222"/>
                <w:sz w:val="24"/>
                <w:szCs w:val="24"/>
                <w:lang w:val="en-US"/>
              </w:rPr>
              <w:t xml:space="preserve"> The musical</w:t>
            </w:r>
            <w:r>
              <w:rPr>
                <w:rStyle w:val="Translationchunk"/>
                <w:rFonts w:cs="Times New Roman" w:ascii="Times New Roman" w:hAnsi="Times New Roman"/>
                <w:i/>
                <w:color w:val="222222"/>
                <w:sz w:val="24"/>
                <w:szCs w:val="24"/>
                <w:lang w:val="en-US"/>
              </w:rPr>
              <w:t xml:space="preserve"> “Chicago” is very popular all over the world.</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 xml:space="preserve">3) Adele is a </w:t>
            </w:r>
            <w:r>
              <w:rPr>
                <w:rStyle w:val="Translationchunk"/>
                <w:rFonts w:cs="Times New Roman" w:ascii="Times New Roman" w:hAnsi="Times New Roman"/>
                <w:b/>
                <w:i/>
                <w:color w:val="222222"/>
                <w:sz w:val="24"/>
                <w:szCs w:val="24"/>
                <w:lang w:val="en-US"/>
              </w:rPr>
              <w:t xml:space="preserve">successful </w:t>
            </w:r>
            <w:r>
              <w:rPr>
                <w:rStyle w:val="Translationchunk"/>
                <w:rFonts w:cs="Times New Roman" w:ascii="Times New Roman" w:hAnsi="Times New Roman"/>
                <w:i/>
                <w:color w:val="222222"/>
                <w:sz w:val="24"/>
                <w:szCs w:val="24"/>
                <w:lang w:val="en-US"/>
              </w:rPr>
              <w:t>singer. She has won eight Grammy awards.</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 xml:space="preserve">4) If the school is </w:t>
            </w:r>
            <w:r>
              <w:rPr>
                <w:rStyle w:val="Translationchunk"/>
                <w:rFonts w:cs="Times New Roman" w:ascii="Times New Roman" w:hAnsi="Times New Roman"/>
                <w:b/>
                <w:i/>
                <w:color w:val="222222"/>
                <w:sz w:val="24"/>
                <w:szCs w:val="24"/>
                <w:lang w:val="en-US"/>
              </w:rPr>
              <w:t>state funded</w:t>
            </w:r>
            <w:r>
              <w:rPr>
                <w:rStyle w:val="Translationchunk"/>
                <w:rFonts w:cs="Times New Roman" w:ascii="Times New Roman" w:hAnsi="Times New Roman"/>
                <w:i/>
                <w:color w:val="222222"/>
                <w:sz w:val="24"/>
                <w:szCs w:val="24"/>
                <w:lang w:val="en-US"/>
              </w:rPr>
              <w:t>, you don’t pay any money to go to school.</w:t>
            </w:r>
          </w:p>
          <w:p>
            <w:pPr>
              <w:pStyle w:val="Normal"/>
              <w:spacing w:lineRule="auto" w:line="240" w:before="0" w:after="0"/>
              <w:rPr>
                <w:rStyle w:val="Translationchunk"/>
                <w:rFonts w:ascii="Times New Roman" w:hAnsi="Times New Roman" w:cs="Times New Roman"/>
                <w:b/>
                <w:b/>
                <w:i/>
                <w:i/>
                <w:color w:val="222222"/>
                <w:sz w:val="24"/>
                <w:szCs w:val="24"/>
                <w:lang w:val="en-US"/>
              </w:rPr>
            </w:pPr>
            <w:r>
              <w:rPr>
                <w:rStyle w:val="Translationchunk"/>
                <w:rFonts w:cs="Times New Roman" w:ascii="Times New Roman" w:hAnsi="Times New Roman"/>
                <w:i/>
                <w:color w:val="222222"/>
                <w:sz w:val="24"/>
                <w:szCs w:val="24"/>
                <w:lang w:val="en-US"/>
              </w:rPr>
              <w:t xml:space="preserve">5) Music, dance, theatre and </w:t>
            </w:r>
            <w:r>
              <w:rPr>
                <w:rStyle w:val="Translationchunk"/>
                <w:rFonts w:cs="Times New Roman" w:ascii="Times New Roman" w:hAnsi="Times New Roman"/>
                <w:b/>
                <w:i/>
                <w:color w:val="222222"/>
                <w:sz w:val="24"/>
                <w:szCs w:val="24"/>
                <w:lang w:val="en-US"/>
              </w:rPr>
              <w:t>design</w:t>
            </w:r>
            <w:r>
              <w:rPr>
                <w:rStyle w:val="Translationchunk"/>
                <w:rFonts w:cs="Times New Roman" w:ascii="Times New Roman" w:hAnsi="Times New Roman"/>
                <w:i/>
                <w:color w:val="222222"/>
                <w:sz w:val="24"/>
                <w:szCs w:val="24"/>
                <w:lang w:val="en-US"/>
              </w:rPr>
              <w:t xml:space="preserve"> are </w:t>
            </w:r>
            <w:r>
              <w:rPr>
                <w:rStyle w:val="Translationchunk"/>
                <w:rFonts w:cs="Times New Roman" w:ascii="Times New Roman" w:hAnsi="Times New Roman"/>
                <w:b/>
                <w:i/>
                <w:color w:val="222222"/>
                <w:sz w:val="24"/>
                <w:szCs w:val="24"/>
                <w:lang w:val="en-US"/>
              </w:rPr>
              <w:t>performing arts.</w:t>
            </w:r>
          </w:p>
          <w:p>
            <w:pPr>
              <w:pStyle w:val="Normal"/>
              <w:spacing w:lineRule="auto" w:line="240" w:before="0" w:after="0"/>
              <w:rPr>
                <w:rStyle w:val="Translationchunk"/>
                <w:rFonts w:ascii="Times New Roman" w:hAnsi="Times New Roman" w:cs="Times New Roman"/>
                <w:color w:val="FF0000"/>
                <w:sz w:val="24"/>
                <w:szCs w:val="24"/>
              </w:rPr>
            </w:pPr>
            <w:r>
              <w:rPr>
                <w:rStyle w:val="Translationchunk"/>
                <w:rFonts w:cs="Times New Roman" w:ascii="Times New Roman" w:hAnsi="Times New Roman"/>
                <w:color w:val="000000"/>
                <w:sz w:val="24"/>
                <w:szCs w:val="24"/>
              </w:rPr>
              <w:t>Осуществляет корректировку неверно переведенных предложений.</w:t>
            </w:r>
          </w:p>
          <w:p>
            <w:pPr>
              <w:pStyle w:val="Normal"/>
              <w:spacing w:lineRule="auto" w:line="240" w:before="0" w:after="0"/>
              <w:rPr>
                <w:rStyle w:val="Translationchunk"/>
                <w:rFonts w:ascii="Times New Roman" w:hAnsi="Times New Roman" w:cs="Times New Roman"/>
                <w:color w:val="FF0000"/>
                <w:sz w:val="24"/>
                <w:szCs w:val="24"/>
              </w:rPr>
            </w:pPr>
            <w:r>
              <w:rPr>
                <w:rStyle w:val="Translationchunk"/>
                <w:rFonts w:cs="Times New Roman" w:ascii="Times New Roman" w:hAnsi="Times New Roman"/>
                <w:color w:val="000000"/>
                <w:sz w:val="24"/>
                <w:szCs w:val="24"/>
              </w:rPr>
              <w:t>Организует нахождение предложений в тексте (предложений с выделенными словами).</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 xml:space="preserve">Who's ready to read and translate? </w:t>
            </w:r>
          </w:p>
          <w:p>
            <w:pPr>
              <w:pStyle w:val="Normal"/>
              <w:spacing w:lineRule="auto" w:line="240" w:before="0" w:after="0"/>
              <w:rPr>
                <w:rStyle w:val="Translationchunk"/>
                <w:rFonts w:ascii="Times New Roman" w:hAnsi="Times New Roman" w:cs="Times New Roman"/>
                <w:i/>
                <w:i/>
                <w:color w:val="222222"/>
                <w:sz w:val="24"/>
                <w:szCs w:val="24"/>
              </w:rPr>
            </w:pPr>
            <w:r>
              <w:rPr>
                <w:rStyle w:val="Translationchunk"/>
                <w:rFonts w:cs="Times New Roman" w:ascii="Times New Roman" w:hAnsi="Times New Roman"/>
                <w:i/>
                <w:color w:val="222222"/>
                <w:sz w:val="24"/>
                <w:szCs w:val="24"/>
                <w:lang w:val="en-US"/>
              </w:rPr>
              <w:t>Find sentences with   these words in our text. Read</w:t>
            </w:r>
            <w:r>
              <w:rPr>
                <w:rStyle w:val="Translationchunk"/>
                <w:rFonts w:cs="Times New Roman" w:ascii="Times New Roman" w:hAnsi="Times New Roman"/>
                <w:i/>
                <w:color w:val="222222"/>
                <w:sz w:val="24"/>
                <w:szCs w:val="24"/>
              </w:rPr>
              <w:t xml:space="preserve"> </w:t>
            </w:r>
            <w:r>
              <w:rPr>
                <w:rStyle w:val="Translationchunk"/>
                <w:rFonts w:cs="Times New Roman" w:ascii="Times New Roman" w:hAnsi="Times New Roman"/>
                <w:i/>
                <w:color w:val="222222"/>
                <w:sz w:val="24"/>
                <w:szCs w:val="24"/>
                <w:lang w:val="en-US"/>
              </w:rPr>
              <w:t>them</w:t>
            </w:r>
            <w:r>
              <w:rPr>
                <w:rStyle w:val="Translationchunk"/>
                <w:rFonts w:cs="Times New Roman" w:ascii="Times New Roman" w:hAnsi="Times New Roman"/>
                <w:i/>
                <w:color w:val="222222"/>
                <w:sz w:val="24"/>
                <w:szCs w:val="24"/>
              </w:rPr>
              <w:t xml:space="preserve"> </w:t>
            </w:r>
            <w:r>
              <w:rPr>
                <w:rStyle w:val="Translationchunk"/>
                <w:rFonts w:cs="Times New Roman" w:ascii="Times New Roman" w:hAnsi="Times New Roman"/>
                <w:i/>
                <w:color w:val="222222"/>
                <w:sz w:val="24"/>
                <w:szCs w:val="24"/>
                <w:lang w:val="en-US"/>
              </w:rPr>
              <w:t>and</w:t>
            </w:r>
            <w:r>
              <w:rPr>
                <w:rStyle w:val="Translationchunk"/>
                <w:rFonts w:cs="Times New Roman" w:ascii="Times New Roman" w:hAnsi="Times New Roman"/>
                <w:i/>
                <w:color w:val="222222"/>
                <w:sz w:val="24"/>
                <w:szCs w:val="24"/>
              </w:rPr>
              <w:t xml:space="preserve"> </w:t>
            </w:r>
            <w:r>
              <w:rPr>
                <w:rStyle w:val="Translationchunk"/>
                <w:rFonts w:cs="Times New Roman" w:ascii="Times New Roman" w:hAnsi="Times New Roman"/>
                <w:i/>
                <w:color w:val="222222"/>
                <w:sz w:val="24"/>
                <w:szCs w:val="24"/>
                <w:lang w:val="en-US"/>
              </w:rPr>
              <w:t>translate</w:t>
            </w:r>
            <w:r>
              <w:rPr>
                <w:rStyle w:val="Translationchunk"/>
                <w:rFonts w:cs="Times New Roman" w:ascii="Times New Roman" w:hAnsi="Times New Roman"/>
                <w:i/>
                <w:color w:val="222222"/>
                <w:sz w:val="24"/>
                <w:szCs w:val="24"/>
              </w:rPr>
              <w: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Организует  «Маркерное чтение».</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При чтении текста учащиеся на полях расставляют пометки. </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It`s time to learn something new.</w:t>
            </w:r>
          </w:p>
          <w:p>
            <w:pPr>
              <w:pStyle w:val="Normal"/>
              <w:spacing w:lineRule="auto" w:line="240" w:before="0" w:after="0"/>
              <w:rPr>
                <w:rStyle w:val="Translationchunk"/>
                <w:rFonts w:ascii="Times New Roman" w:hAnsi="Times New Roman" w:cs="Times New Roman"/>
                <w:color w:val="222222"/>
                <w:sz w:val="24"/>
                <w:szCs w:val="24"/>
                <w:lang w:val="en-US"/>
              </w:rPr>
            </w:pPr>
            <w:r>
              <w:rPr>
                <w:rStyle w:val="Translationchunk"/>
                <w:rFonts w:cs="Times New Roman" w:ascii="Times New Roman" w:hAnsi="Times New Roman"/>
                <w:i/>
                <w:color w:val="222222"/>
                <w:sz w:val="24"/>
                <w:szCs w:val="24"/>
                <w:lang w:val="en-US"/>
              </w:rPr>
              <w:t xml:space="preserve">Take a pencil and take notes while reading. After reading fill in each  column in the table. Write down only key words. </w:t>
            </w:r>
          </w:p>
          <w:p>
            <w:pPr>
              <w:pStyle w:val="Normal"/>
              <w:spacing w:lineRule="auto" w:line="240" w:before="0" w:after="0"/>
              <w:ind w:left="360" w:hanging="0"/>
              <w:rPr>
                <w:rStyle w:val="Translationchunk"/>
                <w:rFonts w:ascii="Times New Roman" w:hAnsi="Times New Roman" w:cs="Times New Roman"/>
                <w:b/>
                <w:b/>
                <w:color w:val="222222"/>
                <w:sz w:val="24"/>
                <w:szCs w:val="24"/>
                <w:lang w:val="en-US"/>
              </w:rPr>
            </w:pPr>
            <w:r>
              <w:rPr>
                <w:rStyle w:val="Translationchunk"/>
                <w:rFonts w:cs="Times New Roman" w:ascii="Times New Roman" w:hAnsi="Times New Roman"/>
                <w:b/>
                <w:color w:val="222222"/>
                <w:sz w:val="24"/>
                <w:szCs w:val="24"/>
                <w:lang w:val="en-US"/>
              </w:rPr>
              <w:t>«v»- I know it (</w:t>
            </w:r>
            <w:r>
              <w:rPr>
                <w:rStyle w:val="Translationchunk"/>
                <w:rFonts w:cs="Times New Roman" w:ascii="Times New Roman" w:hAnsi="Times New Roman"/>
                <w:b/>
                <w:color w:val="222222"/>
                <w:sz w:val="24"/>
                <w:szCs w:val="24"/>
              </w:rPr>
              <w:t>Я</w:t>
            </w:r>
            <w:r>
              <w:rPr>
                <w:rStyle w:val="Translationchunk"/>
                <w:rFonts w:cs="Times New Roman" w:ascii="Times New Roman" w:hAnsi="Times New Roman"/>
                <w:b/>
                <w:color w:val="222222"/>
                <w:sz w:val="24"/>
                <w:szCs w:val="24"/>
                <w:lang w:val="en-US"/>
              </w:rPr>
              <w:t xml:space="preserve"> </w:t>
            </w:r>
            <w:r>
              <w:rPr>
                <w:rStyle w:val="Translationchunk"/>
                <w:rFonts w:cs="Times New Roman" w:ascii="Times New Roman" w:hAnsi="Times New Roman"/>
                <w:b/>
                <w:color w:val="222222"/>
                <w:sz w:val="24"/>
                <w:szCs w:val="24"/>
              </w:rPr>
              <w:t>знаю</w:t>
            </w:r>
            <w:r>
              <w:rPr>
                <w:rStyle w:val="Translationchunk"/>
                <w:rFonts w:cs="Times New Roman" w:ascii="Times New Roman" w:hAnsi="Times New Roman"/>
                <w:b/>
                <w:color w:val="222222"/>
                <w:sz w:val="24"/>
                <w:szCs w:val="24"/>
                <w:lang w:val="en-US"/>
              </w:rPr>
              <w:t xml:space="preserve"> </w:t>
            </w:r>
            <w:r>
              <w:rPr>
                <w:rStyle w:val="Translationchunk"/>
                <w:rFonts w:cs="Times New Roman" w:ascii="Times New Roman" w:hAnsi="Times New Roman"/>
                <w:b/>
                <w:color w:val="222222"/>
                <w:sz w:val="24"/>
                <w:szCs w:val="24"/>
              </w:rPr>
              <w:t>это</w:t>
            </w:r>
            <w:r>
              <w:rPr>
                <w:rStyle w:val="Translationchunk"/>
                <w:rFonts w:cs="Times New Roman" w:ascii="Times New Roman" w:hAnsi="Times New Roman"/>
                <w:b/>
                <w:color w:val="222222"/>
                <w:sz w:val="24"/>
                <w:szCs w:val="24"/>
                <w:lang w:val="en-US"/>
              </w:rPr>
              <w:t>).</w:t>
            </w:r>
          </w:p>
          <w:p>
            <w:pPr>
              <w:pStyle w:val="Normal"/>
              <w:spacing w:lineRule="auto" w:line="240" w:before="0" w:after="0"/>
              <w:rPr>
                <w:rStyle w:val="Translationchunk"/>
                <w:rFonts w:ascii="Times New Roman" w:hAnsi="Times New Roman" w:cs="Times New Roman"/>
                <w:b/>
                <w:b/>
                <w:color w:val="222222"/>
                <w:sz w:val="24"/>
                <w:szCs w:val="24"/>
                <w:lang w:val="en-US"/>
              </w:rPr>
            </w:pPr>
            <w:r>
              <w:rPr>
                <w:rStyle w:val="Translationchunk"/>
                <w:rFonts w:cs="Times New Roman" w:ascii="Times New Roman" w:hAnsi="Times New Roman"/>
                <w:b/>
                <w:color w:val="222222"/>
                <w:sz w:val="24"/>
                <w:szCs w:val="24"/>
                <w:lang w:val="en-US"/>
              </w:rPr>
              <w:t xml:space="preserve">      </w:t>
            </w:r>
            <w:r>
              <w:rPr>
                <w:rStyle w:val="Translationchunk"/>
                <w:rFonts w:cs="Times New Roman" w:ascii="Times New Roman" w:hAnsi="Times New Roman"/>
                <w:b/>
                <w:color w:val="222222"/>
                <w:sz w:val="24"/>
                <w:szCs w:val="24"/>
                <w:lang w:val="en-US"/>
              </w:rPr>
              <w:t xml:space="preserve">«+»- New information    (Новая </w:t>
            </w:r>
            <w:r>
              <w:rPr>
                <w:rStyle w:val="Translationchunk"/>
                <w:rFonts w:cs="Times New Roman" w:ascii="Times New Roman" w:hAnsi="Times New Roman"/>
                <w:b/>
                <w:color w:val="222222"/>
                <w:sz w:val="24"/>
                <w:szCs w:val="24"/>
              </w:rPr>
              <w:t>информация</w:t>
            </w:r>
            <w:r>
              <w:rPr>
                <w:rStyle w:val="Translationchunk"/>
                <w:rFonts w:cs="Times New Roman" w:ascii="Times New Roman" w:hAnsi="Times New Roman"/>
                <w:b/>
                <w:color w:val="222222"/>
                <w:sz w:val="24"/>
                <w:szCs w:val="24"/>
                <w:lang w:val="en-US"/>
              </w:rPr>
              <w:t>).</w:t>
            </w:r>
          </w:p>
          <w:p>
            <w:pPr>
              <w:pStyle w:val="Normal"/>
              <w:spacing w:lineRule="auto" w:line="240" w:before="0" w:after="0"/>
              <w:ind w:left="360" w:hanging="0"/>
              <w:rPr>
                <w:rStyle w:val="Translationchunk"/>
                <w:rFonts w:ascii="Times New Roman" w:hAnsi="Times New Roman" w:cs="Times New Roman"/>
                <w:b/>
                <w:b/>
                <w:color w:val="222222"/>
                <w:sz w:val="24"/>
                <w:szCs w:val="24"/>
                <w:lang w:val="en-US"/>
              </w:rPr>
            </w:pPr>
            <w:r>
              <w:rPr>
                <w:rStyle w:val="Translationchunk"/>
                <w:rFonts w:cs="Times New Roman" w:ascii="Times New Roman" w:hAnsi="Times New Roman"/>
                <w:b/>
                <w:color w:val="222222"/>
                <w:sz w:val="24"/>
                <w:szCs w:val="24"/>
                <w:lang w:val="en-US"/>
              </w:rPr>
              <w:t xml:space="preserve">«?»- I don`t understand. (Я </w:t>
            </w:r>
            <w:r>
              <w:rPr>
                <w:rStyle w:val="Translationchunk"/>
                <w:rFonts w:cs="Times New Roman" w:ascii="Times New Roman" w:hAnsi="Times New Roman"/>
                <w:b/>
                <w:color w:val="222222"/>
                <w:sz w:val="24"/>
                <w:szCs w:val="24"/>
              </w:rPr>
              <w:t>не</w:t>
            </w:r>
            <w:r>
              <w:rPr>
                <w:rStyle w:val="Translationchunk"/>
                <w:rFonts w:cs="Times New Roman" w:ascii="Times New Roman" w:hAnsi="Times New Roman"/>
                <w:b/>
                <w:color w:val="222222"/>
                <w:sz w:val="24"/>
                <w:szCs w:val="24"/>
                <w:lang w:val="en-US"/>
              </w:rPr>
              <w:t xml:space="preserve"> </w:t>
            </w:r>
            <w:r>
              <w:rPr>
                <w:rStyle w:val="Translationchunk"/>
                <w:rFonts w:cs="Times New Roman" w:ascii="Times New Roman" w:hAnsi="Times New Roman"/>
                <w:b/>
                <w:color w:val="222222"/>
                <w:sz w:val="24"/>
                <w:szCs w:val="24"/>
              </w:rPr>
              <w:t>понял</w:t>
            </w:r>
            <w:r>
              <w:rPr>
                <w:rStyle w:val="Translationchunk"/>
                <w:rFonts w:cs="Times New Roman" w:ascii="Times New Roman" w:hAnsi="Times New Roman"/>
                <w:b/>
                <w:color w:val="222222"/>
                <w:sz w:val="24"/>
                <w:szCs w:val="24"/>
                <w:lang w:val="en-US"/>
              </w:rPr>
              <w:t>).</w:t>
            </w:r>
          </w:p>
          <w:p>
            <w:pPr>
              <w:pStyle w:val="Normal"/>
              <w:spacing w:lineRule="auto" w:line="240" w:before="0" w:after="0"/>
              <w:ind w:left="360" w:hanging="0"/>
              <w:rPr>
                <w:rStyle w:val="Translationchunk"/>
                <w:rFonts w:ascii="Times New Roman" w:hAnsi="Times New Roman" w:cs="Times New Roman"/>
                <w:color w:val="222222"/>
                <w:sz w:val="24"/>
                <w:szCs w:val="24"/>
                <w:lang w:val="en-US"/>
              </w:rPr>
            </w:pPr>
            <w:r>
              <w:rPr>
                <w:rStyle w:val="Translationchunk"/>
                <w:rFonts w:cs="Times New Roman" w:ascii="Times New Roman" w:hAnsi="Times New Roman"/>
                <w:b/>
                <w:color w:val="222222"/>
                <w:sz w:val="24"/>
                <w:szCs w:val="24"/>
                <w:lang w:val="en-US"/>
              </w:rPr>
              <w:t>«!»- It`s interesting. (</w:t>
            </w:r>
            <w:r>
              <w:rPr>
                <w:rStyle w:val="Translationchunk"/>
                <w:rFonts w:cs="Times New Roman" w:ascii="Times New Roman" w:hAnsi="Times New Roman"/>
                <w:b/>
                <w:color w:val="222222"/>
                <w:sz w:val="24"/>
                <w:szCs w:val="24"/>
              </w:rPr>
              <w:t>Это</w:t>
            </w:r>
            <w:r>
              <w:rPr>
                <w:rStyle w:val="Translationchunk"/>
                <w:rFonts w:cs="Times New Roman" w:ascii="Times New Roman" w:hAnsi="Times New Roman"/>
                <w:b/>
                <w:color w:val="222222"/>
                <w:sz w:val="24"/>
                <w:szCs w:val="24"/>
                <w:lang w:val="en-US"/>
              </w:rPr>
              <w:t xml:space="preserve"> </w:t>
            </w:r>
            <w:r>
              <w:rPr>
                <w:rStyle w:val="Translationchunk"/>
                <w:rFonts w:cs="Times New Roman" w:ascii="Times New Roman" w:hAnsi="Times New Roman"/>
                <w:b/>
                <w:color w:val="222222"/>
                <w:sz w:val="24"/>
                <w:szCs w:val="24"/>
              </w:rPr>
              <w:t>интересно</w:t>
            </w:r>
            <w:r>
              <w:rPr>
                <w:rStyle w:val="Translationchunk"/>
                <w:rFonts w:cs="Times New Roman" w:ascii="Times New Roman" w:hAnsi="Times New Roman"/>
                <w:color w:val="222222"/>
                <w:sz w:val="24"/>
                <w:szCs w:val="24"/>
                <w:lang w:val="en-US"/>
              </w:rPr>
              <w:t>).</w:t>
            </w:r>
          </w:p>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000000"/>
                <w:sz w:val="24"/>
                <w:szCs w:val="24"/>
              </w:rPr>
              <w:t xml:space="preserve">Организует первичную проверку знаний. </w:t>
            </w:r>
          </w:p>
          <w:p>
            <w:pPr>
              <w:pStyle w:val="Normal"/>
              <w:spacing w:lineRule="auto" w:line="240" w:before="0" w:after="0"/>
              <w:rPr>
                <w:rStyle w:val="Translationchunk"/>
                <w:rFonts w:ascii="Times New Roman" w:hAnsi="Times New Roman" w:cs="Times New Roman"/>
                <w:color w:val="FF0000"/>
                <w:sz w:val="24"/>
                <w:szCs w:val="24"/>
              </w:rPr>
            </w:pPr>
            <w:r>
              <w:rPr>
                <w:rStyle w:val="Translationchunk"/>
                <w:rFonts w:cs="Times New Roman" w:ascii="Times New Roman" w:hAnsi="Times New Roman"/>
                <w:color w:val="000000"/>
                <w:sz w:val="24"/>
                <w:szCs w:val="24"/>
              </w:rPr>
              <w:t>С помощью наводящих вопросов организует анализ текста.</w:t>
            </w:r>
          </w:p>
          <w:p>
            <w:pPr>
              <w:pStyle w:val="Normal"/>
              <w:spacing w:lineRule="auto" w:line="240" w:before="0" w:after="0"/>
              <w:rPr>
                <w:rStyle w:val="Translationchunk"/>
                <w:rFonts w:ascii="Times New Roman" w:hAnsi="Times New Roman" w:cs="Times New Roman"/>
                <w:color w:val="222222"/>
                <w:sz w:val="24"/>
                <w:szCs w:val="24"/>
                <w:lang w:val="en-US"/>
              </w:rPr>
            </w:pPr>
            <w:r>
              <w:rPr>
                <w:rStyle w:val="Translationchunk"/>
                <w:rFonts w:cs="Times New Roman" w:ascii="Times New Roman" w:hAnsi="Times New Roman"/>
                <w:color w:val="222222"/>
                <w:sz w:val="24"/>
                <w:szCs w:val="24"/>
                <w:lang w:val="en-US"/>
              </w:rPr>
              <w:t>-</w:t>
            </w:r>
            <w:r>
              <w:rPr>
                <w:rStyle w:val="Translationchunk"/>
                <w:rFonts w:cs="Times New Roman" w:ascii="Times New Roman" w:hAnsi="Times New Roman"/>
                <w:i/>
                <w:color w:val="222222"/>
                <w:sz w:val="24"/>
                <w:szCs w:val="24"/>
                <w:lang w:val="en-US"/>
              </w:rPr>
              <w:t>What wasn`t new for you?</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 What was new for you?</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-What was the most interesting?</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 xml:space="preserve">- Have you got any questions? </w:t>
            </w:r>
          </w:p>
          <w:p>
            <w:pPr>
              <w:pStyle w:val="Normal"/>
              <w:spacing w:lineRule="auto" w:line="240" w:before="0" w:after="0"/>
              <w:rPr>
                <w:rStyle w:val="Translationchunk"/>
                <w:rFonts w:ascii="Times New Roman" w:hAnsi="Times New Roman" w:cs="Times New Roman"/>
                <w:i/>
                <w:i/>
                <w:color w:val="222222"/>
                <w:sz w:val="24"/>
                <w:szCs w:val="24"/>
                <w:lang w:val="en-US"/>
              </w:rPr>
            </w:pPr>
            <w:r>
              <w:rPr>
                <w:rStyle w:val="Translationchunk"/>
                <w:rFonts w:cs="Times New Roman" w:ascii="Times New Roman" w:hAnsi="Times New Roman"/>
                <w:i/>
                <w:color w:val="222222"/>
                <w:sz w:val="24"/>
                <w:szCs w:val="24"/>
                <w:lang w:val="en-US"/>
              </w:rPr>
              <w:t>Now I want you to make “THICK” and “THIN” questions. You have got a minute to write one or two “thick”  or thin questions.</w:t>
            </w:r>
          </w:p>
          <w:p>
            <w:pPr>
              <w:pStyle w:val="Normal"/>
              <w:spacing w:lineRule="auto" w:line="240" w:before="0" w:after="0"/>
              <w:ind w:left="360" w:hanging="0"/>
              <w:rPr>
                <w:rStyle w:val="Translationchunk"/>
                <w:rFonts w:ascii="Times New Roman" w:hAnsi="Times New Roman" w:cs="Times New Roman"/>
                <w:i/>
                <w:i/>
                <w:color w:val="222222"/>
                <w:sz w:val="24"/>
                <w:szCs w:val="24"/>
              </w:rPr>
            </w:pPr>
            <w:r>
              <w:rPr>
                <w:rStyle w:val="Translationchunk"/>
                <w:rFonts w:cs="Times New Roman" w:ascii="Times New Roman" w:hAnsi="Times New Roman"/>
                <w:i/>
                <w:color w:val="222222"/>
                <w:sz w:val="24"/>
                <w:szCs w:val="24"/>
                <w:lang w:val="en-US"/>
              </w:rPr>
              <w:t>Now, raise your hand those who wrote thin questions? Who wrote “thick” questions? Work in groups and choose three most interesting “thin” questions. Another group is to choose one most interesting question. Exchange your questions and answer them.</w:t>
            </w:r>
            <w:r>
              <w:rPr>
                <w:rStyle w:val="Translationchunk"/>
                <w:rFonts w:cs="Times New Roman" w:ascii="Times New Roman" w:hAnsi="Times New Roman"/>
                <w:i/>
                <w:color w:val="222222"/>
                <w:sz w:val="28"/>
                <w:szCs w:val="28"/>
                <w:lang w:val="en-US"/>
              </w:rPr>
              <w:t xml:space="preserve"> </w:t>
            </w:r>
            <w:r>
              <w:rPr>
                <w:rStyle w:val="Translationchunk"/>
                <w:rFonts w:cs="Times New Roman" w:ascii="Times New Roman" w:hAnsi="Times New Roman"/>
                <w:i/>
                <w:color w:val="222222"/>
                <w:sz w:val="24"/>
                <w:szCs w:val="24"/>
                <w:lang w:val="en-US"/>
              </w:rPr>
              <w:t>You</w:t>
            </w:r>
            <w:r>
              <w:rPr>
                <w:rStyle w:val="Translationchunk"/>
                <w:rFonts w:cs="Times New Roman" w:ascii="Times New Roman" w:hAnsi="Times New Roman"/>
                <w:i/>
                <w:color w:val="222222"/>
                <w:sz w:val="24"/>
                <w:szCs w:val="24"/>
              </w:rPr>
              <w:t xml:space="preserve"> </w:t>
            </w:r>
            <w:r>
              <w:rPr>
                <w:rStyle w:val="Translationchunk"/>
                <w:rFonts w:cs="Times New Roman" w:ascii="Times New Roman" w:hAnsi="Times New Roman"/>
                <w:i/>
                <w:color w:val="222222"/>
                <w:sz w:val="24"/>
                <w:szCs w:val="24"/>
                <w:lang w:val="en-US"/>
              </w:rPr>
              <w:t>have</w:t>
            </w:r>
            <w:r>
              <w:rPr>
                <w:rStyle w:val="Translationchunk"/>
                <w:rFonts w:cs="Times New Roman" w:ascii="Times New Roman" w:hAnsi="Times New Roman"/>
                <w:i/>
                <w:color w:val="222222"/>
                <w:sz w:val="24"/>
                <w:szCs w:val="24"/>
              </w:rPr>
              <w:t xml:space="preserve"> </w:t>
            </w:r>
            <w:r>
              <w:rPr>
                <w:rStyle w:val="Translationchunk"/>
                <w:rFonts w:cs="Times New Roman" w:ascii="Times New Roman" w:hAnsi="Times New Roman"/>
                <w:i/>
                <w:color w:val="222222"/>
                <w:sz w:val="24"/>
                <w:szCs w:val="24"/>
                <w:lang w:val="en-US"/>
              </w:rPr>
              <w:t>got</w:t>
            </w:r>
            <w:r>
              <w:rPr>
                <w:rStyle w:val="Translationchunk"/>
                <w:rFonts w:cs="Times New Roman" w:ascii="Times New Roman" w:hAnsi="Times New Roman"/>
                <w:i/>
                <w:color w:val="222222"/>
                <w:sz w:val="24"/>
                <w:szCs w:val="24"/>
              </w:rPr>
              <w:t xml:space="preserve"> 2 </w:t>
            </w:r>
            <w:r>
              <w:rPr>
                <w:rStyle w:val="Translationchunk"/>
                <w:rFonts w:cs="Times New Roman" w:ascii="Times New Roman" w:hAnsi="Times New Roman"/>
                <w:i/>
                <w:color w:val="222222"/>
                <w:sz w:val="24"/>
                <w:szCs w:val="24"/>
                <w:lang w:val="en-US"/>
              </w:rPr>
              <w:t>min</w:t>
            </w:r>
            <w:r>
              <w:rPr>
                <w:rStyle w:val="Translationchunk"/>
                <w:rFonts w:cs="Times New Roman" w:ascii="Times New Roman" w:hAnsi="Times New Roman"/>
                <w:i/>
                <w:color w:val="222222"/>
                <w:sz w:val="24"/>
                <w:szCs w:val="24"/>
              </w:rPr>
              <w:t>.</w:t>
            </w:r>
          </w:p>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000000"/>
                <w:sz w:val="24"/>
                <w:szCs w:val="24"/>
              </w:rPr>
              <w:t>Обсуждает правила составления кластера  и синквейнов по тексту. Определяет сколько групп необходимо для составления кластера. Делит класс на группы. Организует работу в группах и индивидуальную работу.</w:t>
            </w:r>
          </w:p>
          <w:p>
            <w:pPr>
              <w:pStyle w:val="Normal"/>
              <w:spacing w:lineRule="auto" w:line="240" w:before="0" w:after="0"/>
              <w:rPr>
                <w:rFonts w:ascii="Times New Roman" w:hAnsi="Times New Roman" w:cs="Times New Roman"/>
                <w:i/>
                <w:i/>
                <w:color w:val="222222"/>
                <w:sz w:val="24"/>
                <w:szCs w:val="24"/>
              </w:rPr>
            </w:pPr>
            <w:r>
              <w:rPr>
                <w:rStyle w:val="Translationchunk"/>
                <w:rFonts w:cs="Times New Roman" w:ascii="Times New Roman" w:hAnsi="Times New Roman"/>
                <w:i/>
                <w:color w:val="222222"/>
                <w:sz w:val="24"/>
                <w:szCs w:val="24"/>
                <w:lang w:val="en-US"/>
              </w:rPr>
              <w:t xml:space="preserve">Let's get back to our word web. </w:t>
            </w:r>
            <w:r>
              <w:rPr>
                <w:rFonts w:cs="Times New Roman" w:ascii="Times New Roman" w:hAnsi="Times New Roman"/>
                <w:i/>
                <w:color w:val="222222"/>
                <w:sz w:val="24"/>
                <w:szCs w:val="24"/>
                <w:lang w:val="en-US"/>
              </w:rPr>
              <w:t>Have you got any ideas what information we can add to our web? Now you can choose: some of you can add new information to our web. You will work in  groups. Some of you can write a cinquain. You</w:t>
            </w:r>
            <w:r>
              <w:rPr>
                <w:rFonts w:cs="Times New Roman" w:ascii="Times New Roman" w:hAnsi="Times New Roman"/>
                <w:i/>
                <w:color w:val="222222"/>
                <w:sz w:val="24"/>
                <w:szCs w:val="24"/>
              </w:rPr>
              <w:t xml:space="preserve"> </w:t>
            </w:r>
            <w:r>
              <w:rPr>
                <w:rFonts w:cs="Times New Roman" w:ascii="Times New Roman" w:hAnsi="Times New Roman"/>
                <w:i/>
                <w:color w:val="222222"/>
                <w:sz w:val="24"/>
                <w:szCs w:val="24"/>
                <w:lang w:val="en-US"/>
              </w:rPr>
              <w:t>will</w:t>
            </w:r>
            <w:r>
              <w:rPr>
                <w:rFonts w:cs="Times New Roman" w:ascii="Times New Roman" w:hAnsi="Times New Roman"/>
                <w:i/>
                <w:color w:val="222222"/>
                <w:sz w:val="24"/>
                <w:szCs w:val="24"/>
              </w:rPr>
              <w:t xml:space="preserve"> </w:t>
            </w:r>
            <w:r>
              <w:rPr>
                <w:rFonts w:cs="Times New Roman" w:ascii="Times New Roman" w:hAnsi="Times New Roman"/>
                <w:i/>
                <w:color w:val="222222"/>
                <w:sz w:val="24"/>
                <w:szCs w:val="24"/>
                <w:lang w:val="en-US"/>
              </w:rPr>
              <w:t>work</w:t>
            </w:r>
            <w:r>
              <w:rPr>
                <w:rFonts w:cs="Times New Roman" w:ascii="Times New Roman" w:hAnsi="Times New Roman"/>
                <w:i/>
                <w:color w:val="222222"/>
                <w:sz w:val="24"/>
                <w:szCs w:val="24"/>
              </w:rPr>
              <w:t xml:space="preserve"> </w:t>
            </w:r>
            <w:r>
              <w:rPr>
                <w:rFonts w:cs="Times New Roman" w:ascii="Times New Roman" w:hAnsi="Times New Roman"/>
                <w:i/>
                <w:color w:val="222222"/>
                <w:sz w:val="24"/>
                <w:szCs w:val="24"/>
                <w:lang w:val="en-US"/>
              </w:rPr>
              <w:t>individually</w:t>
            </w:r>
            <w:r>
              <w:rPr>
                <w:rFonts w:cs="Times New Roman" w:ascii="Times New Roman" w:hAnsi="Times New Roman"/>
                <w:i/>
                <w:color w:val="222222"/>
                <w:sz w:val="24"/>
                <w:szCs w:val="24"/>
              </w:rPr>
              <w:t>.</w:t>
            </w:r>
          </w:p>
          <w:p>
            <w:pPr>
              <w:pStyle w:val="Normal"/>
              <w:spacing w:lineRule="auto" w:line="240" w:before="0" w:after="0"/>
              <w:rPr>
                <w:rFonts w:ascii="Times New Roman" w:hAnsi="Times New Roman" w:cs="Times New Roman"/>
                <w:i/>
                <w:i/>
                <w:color w:val="222222"/>
                <w:sz w:val="24"/>
                <w:szCs w:val="24"/>
              </w:rPr>
            </w:pPr>
            <w:r>
              <w:rPr>
                <w:rFonts w:cs="Times New Roman" w:ascii="Times New Roman" w:hAnsi="Times New Roman"/>
                <w:i/>
                <w:color w:val="222222"/>
                <w:sz w:val="24"/>
                <w:szCs w:val="24"/>
                <w:lang w:val="en-US"/>
              </w:rPr>
              <w:t>You</w:t>
            </w:r>
            <w:r>
              <w:rPr>
                <w:rFonts w:cs="Times New Roman" w:ascii="Times New Roman" w:hAnsi="Times New Roman"/>
                <w:i/>
                <w:color w:val="222222"/>
                <w:sz w:val="24"/>
                <w:szCs w:val="24"/>
              </w:rPr>
              <w:t xml:space="preserve"> </w:t>
            </w:r>
            <w:r>
              <w:rPr>
                <w:rFonts w:cs="Times New Roman" w:ascii="Times New Roman" w:hAnsi="Times New Roman"/>
                <w:i/>
                <w:color w:val="222222"/>
                <w:sz w:val="24"/>
                <w:szCs w:val="24"/>
                <w:lang w:val="en-US"/>
              </w:rPr>
              <w:t>have</w:t>
            </w:r>
            <w:r>
              <w:rPr>
                <w:rFonts w:cs="Times New Roman" w:ascii="Times New Roman" w:hAnsi="Times New Roman"/>
                <w:i/>
                <w:color w:val="222222"/>
                <w:sz w:val="24"/>
                <w:szCs w:val="24"/>
              </w:rPr>
              <w:t xml:space="preserve"> </w:t>
            </w:r>
            <w:r>
              <w:rPr>
                <w:rFonts w:cs="Times New Roman" w:ascii="Times New Roman" w:hAnsi="Times New Roman"/>
                <w:i/>
                <w:color w:val="222222"/>
                <w:sz w:val="24"/>
                <w:szCs w:val="24"/>
                <w:lang w:val="en-US"/>
              </w:rPr>
              <w:t>got</w:t>
            </w:r>
            <w:r>
              <w:rPr>
                <w:rFonts w:cs="Times New Roman" w:ascii="Times New Roman" w:hAnsi="Times New Roman"/>
                <w:i/>
                <w:color w:val="222222"/>
                <w:sz w:val="24"/>
                <w:szCs w:val="24"/>
              </w:rPr>
              <w:t xml:space="preserve"> 5 </w:t>
            </w:r>
            <w:r>
              <w:rPr>
                <w:rFonts w:cs="Times New Roman" w:ascii="Times New Roman" w:hAnsi="Times New Roman"/>
                <w:i/>
                <w:color w:val="222222"/>
                <w:sz w:val="24"/>
                <w:szCs w:val="24"/>
                <w:lang w:val="en-US"/>
              </w:rPr>
              <w:t>minutes</w:t>
            </w:r>
            <w:r>
              <w:rPr>
                <w:rFonts w:cs="Times New Roman" w:ascii="Times New Roman" w:hAnsi="Times New Roman"/>
                <w:i/>
                <w:color w:val="222222"/>
                <w:sz w:val="24"/>
                <w:szCs w:val="24"/>
              </w:rPr>
              <w:t>.</w:t>
            </w:r>
          </w:p>
          <w:p>
            <w:pPr>
              <w:pStyle w:val="Normal"/>
              <w:spacing w:lineRule="auto" w:line="240" w:before="0" w:after="0"/>
              <w:rPr>
                <w:rFonts w:ascii="Times New Roman" w:hAnsi="Times New Roman" w:cs="Times New Roman"/>
                <w:color w:val="222222"/>
                <w:sz w:val="24"/>
                <w:szCs w:val="24"/>
                <w:lang w:val="en-US"/>
              </w:rPr>
            </w:pPr>
            <w:r>
              <w:rPr>
                <w:rFonts w:cs="Times New Roman" w:ascii="Times New Roman" w:hAnsi="Times New Roman"/>
                <w:color w:val="222222"/>
                <w:sz w:val="24"/>
                <w:szCs w:val="24"/>
              </w:rPr>
              <w:t>Часть учеников работают в группе и дополняют информация к кластеру. Другие</w:t>
            </w:r>
            <w:r>
              <w:rPr>
                <w:rFonts w:cs="Times New Roman" w:ascii="Times New Roman" w:hAnsi="Times New Roman"/>
                <w:color w:val="222222"/>
                <w:sz w:val="24"/>
                <w:szCs w:val="24"/>
                <w:lang w:val="en-US"/>
              </w:rPr>
              <w:t xml:space="preserve"> </w:t>
            </w:r>
            <w:r>
              <w:rPr>
                <w:rFonts w:cs="Times New Roman" w:ascii="Times New Roman" w:hAnsi="Times New Roman"/>
                <w:color w:val="222222"/>
                <w:sz w:val="24"/>
                <w:szCs w:val="24"/>
              </w:rPr>
              <w:t>ученики</w:t>
            </w:r>
            <w:r>
              <w:rPr>
                <w:rFonts w:cs="Times New Roman" w:ascii="Times New Roman" w:hAnsi="Times New Roman"/>
                <w:color w:val="222222"/>
                <w:sz w:val="24"/>
                <w:szCs w:val="24"/>
                <w:lang w:val="en-US"/>
              </w:rPr>
              <w:t xml:space="preserve"> </w:t>
            </w:r>
            <w:r>
              <w:rPr>
                <w:rFonts w:cs="Times New Roman" w:ascii="Times New Roman" w:hAnsi="Times New Roman"/>
                <w:color w:val="222222"/>
                <w:sz w:val="24"/>
                <w:szCs w:val="24"/>
              </w:rPr>
              <w:t>составляют</w:t>
            </w:r>
            <w:r>
              <w:rPr>
                <w:rFonts w:cs="Times New Roman" w:ascii="Times New Roman" w:hAnsi="Times New Roman"/>
                <w:color w:val="222222"/>
                <w:sz w:val="24"/>
                <w:szCs w:val="24"/>
                <w:lang w:val="en-US"/>
              </w:rPr>
              <w:t xml:space="preserve"> </w:t>
            </w:r>
            <w:r>
              <w:rPr>
                <w:rFonts w:cs="Times New Roman" w:ascii="Times New Roman" w:hAnsi="Times New Roman"/>
                <w:color w:val="222222"/>
                <w:sz w:val="24"/>
                <w:szCs w:val="24"/>
              </w:rPr>
              <w:t>индивидуально</w:t>
            </w:r>
            <w:r>
              <w:rPr>
                <w:rFonts w:cs="Times New Roman" w:ascii="Times New Roman" w:hAnsi="Times New Roman"/>
                <w:color w:val="222222"/>
                <w:sz w:val="24"/>
                <w:szCs w:val="24"/>
                <w:lang w:val="en-US"/>
              </w:rPr>
              <w:t xml:space="preserve"> </w:t>
            </w:r>
            <w:r>
              <w:rPr>
                <w:rFonts w:cs="Times New Roman" w:ascii="Times New Roman" w:hAnsi="Times New Roman"/>
                <w:color w:val="222222"/>
                <w:sz w:val="24"/>
                <w:szCs w:val="24"/>
              </w:rPr>
              <w:t>синквейны</w:t>
            </w:r>
            <w:r>
              <w:rPr>
                <w:rFonts w:cs="Times New Roman" w:ascii="Times New Roman" w:hAnsi="Times New Roman"/>
                <w:color w:val="222222"/>
                <w:sz w:val="24"/>
                <w:szCs w:val="24"/>
                <w:lang w:val="en-US"/>
              </w:rPr>
              <w:t xml:space="preserve">. </w:t>
            </w:r>
          </w:p>
          <w:p>
            <w:pPr>
              <w:pStyle w:val="Normal"/>
              <w:spacing w:lineRule="auto" w:line="240" w:before="0" w:after="0"/>
              <w:rPr>
                <w:rFonts w:ascii="Times New Roman" w:hAnsi="Times New Roman" w:cs="Times New Roman"/>
                <w:i/>
                <w:i/>
                <w:color w:val="222222"/>
                <w:sz w:val="24"/>
                <w:szCs w:val="24"/>
                <w:lang w:val="en-US"/>
              </w:rPr>
            </w:pPr>
            <w:r>
              <w:rPr>
                <w:rFonts w:cs="Times New Roman" w:ascii="Times New Roman" w:hAnsi="Times New Roman"/>
                <w:i/>
                <w:color w:val="222222"/>
                <w:sz w:val="24"/>
                <w:szCs w:val="24"/>
                <w:lang w:val="en-US"/>
              </w:rPr>
              <w:t xml:space="preserve">Now please use our web and cinquaiuns and tell us about </w:t>
            </w:r>
          </w:p>
          <w:p>
            <w:pPr>
              <w:pStyle w:val="Normal"/>
              <w:spacing w:lineRule="auto" w:line="240" w:before="0" w:after="0"/>
              <w:rPr>
                <w:rFonts w:ascii="Times New Roman" w:hAnsi="Times New Roman" w:cs="Times New Roman"/>
                <w:i/>
                <w:i/>
                <w:color w:val="222222"/>
                <w:sz w:val="24"/>
                <w:szCs w:val="24"/>
              </w:rPr>
            </w:pPr>
            <w:r>
              <w:rPr>
                <w:rFonts w:cs="Times New Roman" w:ascii="Times New Roman" w:hAnsi="Times New Roman"/>
                <w:i/>
                <w:color w:val="222222"/>
                <w:sz w:val="24"/>
                <w:szCs w:val="24"/>
              </w:rPr>
              <w:t xml:space="preserve">“ </w:t>
            </w:r>
            <w:r>
              <w:rPr>
                <w:rFonts w:cs="Times New Roman" w:ascii="Times New Roman" w:hAnsi="Times New Roman"/>
                <w:i/>
                <w:color w:val="222222"/>
                <w:sz w:val="24"/>
                <w:szCs w:val="24"/>
                <w:lang w:val="en-US"/>
              </w:rPr>
              <w:t>The</w:t>
            </w:r>
            <w:r>
              <w:rPr>
                <w:rFonts w:cs="Times New Roman" w:ascii="Times New Roman" w:hAnsi="Times New Roman"/>
                <w:i/>
                <w:color w:val="222222"/>
                <w:sz w:val="24"/>
                <w:szCs w:val="24"/>
              </w:rPr>
              <w:t xml:space="preserve"> </w:t>
            </w:r>
            <w:r>
              <w:rPr>
                <w:rFonts w:cs="Times New Roman" w:ascii="Times New Roman" w:hAnsi="Times New Roman"/>
                <w:i/>
                <w:color w:val="222222"/>
                <w:sz w:val="24"/>
                <w:szCs w:val="24"/>
                <w:lang w:val="en-US"/>
              </w:rPr>
              <w:t>BRIT</w:t>
            </w:r>
            <w:r>
              <w:rPr>
                <w:rFonts w:cs="Times New Roman" w:ascii="Times New Roman" w:hAnsi="Times New Roman"/>
                <w:i/>
                <w:color w:val="222222"/>
                <w:sz w:val="24"/>
                <w:szCs w:val="24"/>
              </w:rPr>
              <w:t xml:space="preserve"> </w:t>
            </w:r>
            <w:r>
              <w:rPr>
                <w:rFonts w:cs="Times New Roman" w:ascii="Times New Roman" w:hAnsi="Times New Roman"/>
                <w:i/>
                <w:color w:val="222222"/>
                <w:sz w:val="24"/>
                <w:szCs w:val="24"/>
                <w:lang w:val="en-US"/>
              </w:rPr>
              <w:t>school</w:t>
            </w:r>
            <w:r>
              <w:rPr>
                <w:rFonts w:cs="Times New Roman" w:ascii="Times New Roman" w:hAnsi="Times New Roman"/>
                <w:i/>
                <w:color w:val="222222"/>
                <w:sz w:val="24"/>
                <w:szCs w:val="24"/>
              </w:rPr>
              <w:t>”.</w:t>
            </w:r>
          </w:p>
          <w:p>
            <w:pPr>
              <w:pStyle w:val="Normal"/>
              <w:spacing w:lineRule="auto" w:line="240" w:before="0" w:after="0"/>
              <w:rPr>
                <w:rFonts w:ascii="Times New Roman" w:hAnsi="Times New Roman" w:cs="Times New Roman"/>
                <w:i/>
                <w:i/>
                <w:color w:val="FF0000"/>
                <w:sz w:val="24"/>
                <w:szCs w:val="24"/>
              </w:rPr>
            </w:pPr>
            <w:r>
              <w:rPr>
                <w:rStyle w:val="Translationchunk"/>
                <w:rFonts w:cs="Times New Roman" w:ascii="Times New Roman" w:hAnsi="Times New Roman"/>
                <w:color w:val="000000"/>
                <w:sz w:val="24"/>
                <w:szCs w:val="24"/>
              </w:rPr>
              <w:t xml:space="preserve">Организует работу по систематизации новой информации </w:t>
            </w:r>
          </w:p>
        </w:tc>
        <w:tc>
          <w:tcPr>
            <w:tcW w:w="3499" w:type="dxa"/>
            <w:tcBorders/>
            <w:shd w:fill="auto" w:val="clear"/>
          </w:tcPr>
          <w:p>
            <w:pPr>
              <w:pStyle w:val="Normal"/>
              <w:tabs>
                <w:tab w:val="clear" w:pos="708"/>
                <w:tab w:val="left" w:pos="1429" w:leader="none"/>
              </w:tabs>
              <w:spacing w:lineRule="auto" w:line="240" w:before="0" w:after="0"/>
              <w:rPr>
                <w:rFonts w:ascii="Times New Roman" w:hAnsi="Times New Roman" w:cs="Times New Roman"/>
                <w:sz w:val="24"/>
                <w:szCs w:val="24"/>
              </w:rPr>
            </w:pPr>
            <w:r>
              <w:rPr>
                <w:rFonts w:cs="Times New Roman" w:ascii="Times New Roman" w:hAnsi="Times New Roman"/>
                <w:bCs/>
                <w:sz w:val="24"/>
                <w:szCs w:val="24"/>
              </w:rPr>
              <w:t xml:space="preserve">Кластер </w:t>
            </w:r>
            <w:r>
              <w:rPr>
                <w:rFonts w:cs="Times New Roman" w:ascii="Times New Roman" w:hAnsi="Times New Roman"/>
                <w:sz w:val="24"/>
                <w:szCs w:val="24"/>
              </w:rPr>
              <w:t>по теме «Образование в Великобритании»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Маркерное чтение</w:t>
            </w:r>
          </w:p>
          <w:p>
            <w:pPr>
              <w:pStyle w:val="Normal"/>
              <w:tabs>
                <w:tab w:val="clear" w:pos="708"/>
                <w:tab w:val="left" w:pos="1429" w:leader="none"/>
              </w:tabs>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tc>
        <w:tc>
          <w:tcPr>
            <w:tcW w:w="4061" w:type="dxa"/>
            <w:tcBorders/>
            <w:shd w:fill="auto" w:val="clear"/>
          </w:tcPr>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t xml:space="preserve">Пр. – </w:t>
            </w:r>
            <w:r>
              <w:rPr>
                <w:rFonts w:cs="Times New Roman" w:ascii="Times New Roman" w:hAnsi="Times New Roman"/>
                <w:sz w:val="24"/>
                <w:szCs w:val="24"/>
              </w:rPr>
              <w:t xml:space="preserve">ознакомление с новой лексикой с помощью языковой догадки, </w:t>
            </w:r>
            <w:r>
              <w:rPr>
                <w:rStyle w:val="Translationchunk"/>
                <w:rFonts w:cs="Times New Roman" w:ascii="Times New Roman" w:hAnsi="Times New Roman"/>
                <w:color w:val="222222"/>
                <w:sz w:val="24"/>
                <w:szCs w:val="24"/>
              </w:rPr>
              <w:t xml:space="preserve"> организация анализа текста с помощью наводящих вопросов.</w:t>
            </w:r>
          </w:p>
          <w:p>
            <w:pPr>
              <w:pStyle w:val="Normal"/>
              <w:spacing w:lineRule="auto" w:line="240" w:before="0" w:after="0"/>
              <w:rPr>
                <w:color w:val="000000" w:themeColor="text1"/>
              </w:rPr>
            </w:pPr>
            <w:r>
              <w:rPr>
                <w:rFonts w:cs="Times New Roman" w:ascii="Times New Roman" w:hAnsi="Times New Roman"/>
                <w:b/>
                <w:bCs/>
                <w:sz w:val="24"/>
                <w:szCs w:val="24"/>
              </w:rPr>
              <w:t xml:space="preserve">П. - </w:t>
            </w:r>
            <w:r>
              <w:rPr>
                <w:rFonts w:cs="Times New Roman" w:ascii="Times New Roman" w:hAnsi="Times New Roman"/>
                <w:color w:val="000000" w:themeColor="text1"/>
                <w:sz w:val="24"/>
                <w:szCs w:val="24"/>
              </w:rPr>
              <w:t xml:space="preserve">осознанное  построение речевого  высказывания с  использованием опоры  </w:t>
            </w:r>
            <w:r>
              <w:rPr>
                <w:rFonts w:cs="Times New Roman" w:ascii="Times New Roman" w:hAnsi="Times New Roman"/>
                <w:sz w:val="24"/>
                <w:szCs w:val="24"/>
              </w:rPr>
              <w:t>в устной форме; извлечение необходимой информации из прочитанного текста, определение основной и второстепенной</w:t>
            </w:r>
            <w:r>
              <w:rPr/>
              <w:t xml:space="preserve"> информации.</w:t>
            </w:r>
          </w:p>
          <w:p>
            <w:pPr>
              <w:pStyle w:val="NormalWeb"/>
              <w:spacing w:lineRule="auto" w:line="240" w:beforeAutospacing="0" w:before="0" w:afterAutospacing="0" w:after="0"/>
              <w:rPr>
                <w:color w:val="000000" w:themeColor="text1"/>
              </w:rPr>
            </w:pPr>
            <w:r>
              <w:rPr>
                <w:b/>
              </w:rPr>
              <w:t>К</w:t>
            </w:r>
            <w:r>
              <w:rPr/>
              <w:t xml:space="preserve">. - </w:t>
            </w:r>
            <w:r>
              <w:rPr>
                <w:color w:val="000000" w:themeColor="text1"/>
              </w:rPr>
              <w:t>планирование учебного сотрудничества с учителем;</w:t>
              <w:br/>
              <w:t xml:space="preserve"> умение с достаточной полнотой и точностью выражать свои мысли в соответствии с задачами и условиями коммуникации,</w:t>
            </w:r>
            <w:r>
              <w:rPr/>
              <w:t xml:space="preserve"> уметь  адекватно использовать речевые средства для решения поставленных задач, продуктивное взаимодействие обучающихся в решении поставленной задачи.</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Р.</w:t>
            </w:r>
            <w:r>
              <w:rPr>
                <w:rFonts w:cs="Times New Roman" w:ascii="Times New Roman" w:hAnsi="Times New Roman"/>
                <w:sz w:val="24"/>
                <w:szCs w:val="24"/>
              </w:rPr>
              <w:t xml:space="preserve"> - осуществлять саморегуляцию  и самоконтроль   понимания и высказывания, формирование умения оценивать действия других с целью обнаружения ошибок.</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Л.-</w:t>
            </w:r>
            <w:r>
              <w:rPr>
                <w:rFonts w:cs="Times New Roman" w:ascii="Times New Roman" w:hAnsi="Times New Roman"/>
                <w:sz w:val="24"/>
                <w:szCs w:val="24"/>
              </w:rPr>
              <w:t xml:space="preserve"> формирование положительной мотивации к обучению и целенаправленной учебной деятельности, к культуре и традициям страны изучаемого языка.</w:t>
            </w:r>
          </w:p>
          <w:p>
            <w:pPr>
              <w:pStyle w:val="Normal"/>
              <w:tabs>
                <w:tab w:val="clear" w:pos="708"/>
                <w:tab w:val="left" w:pos="142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8"/>
                <w:szCs w:val="28"/>
              </w:rPr>
              <w:t xml:space="preserve"> </w:t>
            </w:r>
          </w:p>
        </w:tc>
      </w:tr>
      <w:tr>
        <w:trPr/>
        <w:tc>
          <w:tcPr>
            <w:tcW w:w="15353" w:type="dxa"/>
            <w:gridSpan w:val="4"/>
            <w:tcBorders/>
            <w:shd w:fill="auto" w:val="clear"/>
          </w:tcPr>
          <w:p>
            <w:pPr>
              <w:pStyle w:val="Normal"/>
              <w:tabs>
                <w:tab w:val="clear" w:pos="708"/>
                <w:tab w:val="left" w:pos="1429" w:leader="none"/>
              </w:tabs>
              <w:spacing w:lineRule="auto" w:line="360" w:before="0" w:after="0"/>
              <w:jc w:val="center"/>
              <w:rPr>
                <w:rFonts w:ascii="Times New Roman" w:hAnsi="Times New Roman" w:cs="Times New Roman"/>
                <w:bCs/>
                <w:sz w:val="24"/>
                <w:szCs w:val="24"/>
              </w:rPr>
            </w:pPr>
            <w:r>
              <w:rPr>
                <w:rFonts w:cs="Times New Roman" w:ascii="Times New Roman" w:hAnsi="Times New Roman"/>
                <w:b/>
                <w:bCs/>
                <w:sz w:val="24"/>
                <w:szCs w:val="24"/>
              </w:rPr>
              <w:t>Оценочно - рефлексивный блок</w:t>
            </w:r>
          </w:p>
        </w:tc>
      </w:tr>
      <w:tr>
        <w:trPr/>
        <w:tc>
          <w:tcPr>
            <w:tcW w:w="2379" w:type="dxa"/>
            <w:tcBorders/>
            <w:shd w:fill="auto" w:val="clear"/>
          </w:tcPr>
          <w:p>
            <w:pPr>
              <w:pStyle w:val="Normal"/>
              <w:tabs>
                <w:tab w:val="clear" w:pos="708"/>
                <w:tab w:val="left" w:pos="1429" w:leader="none"/>
              </w:tabs>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Оценивать результаты своей деятельности</w:t>
            </w:r>
          </w:p>
        </w:tc>
        <w:tc>
          <w:tcPr>
            <w:tcW w:w="5414" w:type="dxa"/>
            <w:tcBorders/>
            <w:shd w:fill="auto" w:val="clear"/>
          </w:tcPr>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000000"/>
                <w:sz w:val="24"/>
                <w:szCs w:val="24"/>
              </w:rPr>
              <w:t>Организует рефлексию. Подводит итоги проделанной работы.</w:t>
            </w:r>
          </w:p>
          <w:p>
            <w:pPr>
              <w:pStyle w:val="Normal"/>
              <w:spacing w:lineRule="auto" w:line="240" w:before="0" w:after="0"/>
              <w:rPr>
                <w:rFonts w:ascii="Times New Roman" w:hAnsi="Times New Roman" w:cs="Times New Roman"/>
                <w:color w:val="FF0000"/>
                <w:sz w:val="24"/>
                <w:szCs w:val="24"/>
                <w:lang w:val="en-US"/>
              </w:rPr>
            </w:pPr>
            <w:r>
              <w:rPr>
                <w:rFonts w:cs="Times New Roman" w:ascii="Times New Roman" w:hAnsi="Times New Roman"/>
                <w:color w:val="000000"/>
                <w:sz w:val="24"/>
                <w:szCs w:val="24"/>
              </w:rPr>
              <w:t>Предлагает</w:t>
            </w:r>
            <w:r>
              <w:rPr>
                <w:rFonts w:cs="Times New Roman" w:ascii="Times New Roman" w:hAnsi="Times New Roman"/>
                <w:color w:val="000000"/>
                <w:sz w:val="24"/>
                <w:szCs w:val="24"/>
                <w:lang w:val="en-US"/>
              </w:rPr>
              <w:t xml:space="preserve"> </w:t>
            </w:r>
            <w:r>
              <w:rPr>
                <w:rFonts w:cs="Times New Roman" w:ascii="Times New Roman" w:hAnsi="Times New Roman"/>
                <w:color w:val="000000"/>
                <w:sz w:val="24"/>
                <w:szCs w:val="24"/>
              </w:rPr>
              <w:t>закончить</w:t>
            </w:r>
            <w:r>
              <w:rPr>
                <w:rFonts w:cs="Times New Roman" w:ascii="Times New Roman" w:hAnsi="Times New Roman"/>
                <w:color w:val="000000"/>
                <w:sz w:val="24"/>
                <w:szCs w:val="24"/>
                <w:lang w:val="en-US"/>
              </w:rPr>
              <w:t xml:space="preserve"> </w:t>
            </w:r>
            <w:r>
              <w:rPr>
                <w:rFonts w:cs="Times New Roman" w:ascii="Times New Roman" w:hAnsi="Times New Roman"/>
                <w:color w:val="000000"/>
                <w:sz w:val="24"/>
                <w:szCs w:val="24"/>
              </w:rPr>
              <w:t>предложение</w:t>
            </w:r>
            <w:r>
              <w:rPr>
                <w:rFonts w:cs="Times New Roman" w:ascii="Times New Roman" w:hAnsi="Times New Roman"/>
                <w:color w:val="000000"/>
                <w:sz w:val="24"/>
                <w:szCs w:val="24"/>
                <w:lang w:val="en-US"/>
              </w:rPr>
              <w:t>.</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At the beginning of the lesson we asked some questions? Have we found the answers? Do you remember the questions? Can you answer them now?</w:t>
            </w:r>
          </w:p>
          <w:p>
            <w:pPr>
              <w:pStyle w:val="Normal"/>
              <w:spacing w:lineRule="auto" w:line="240" w:before="0" w:after="0"/>
              <w:rPr>
                <w:rFonts w:ascii="Times New Roman" w:hAnsi="Times New Roman" w:cs="Times New Roman"/>
                <w:i/>
                <w:i/>
                <w:sz w:val="24"/>
                <w:szCs w:val="24"/>
                <w:lang w:val="en-US"/>
              </w:rPr>
            </w:pPr>
            <w:r>
              <w:rPr>
                <w:rFonts w:cs="Times New Roman" w:ascii="Times New Roman" w:hAnsi="Times New Roman"/>
                <w:i/>
                <w:sz w:val="24"/>
                <w:szCs w:val="24"/>
                <w:lang w:val="en-US"/>
              </w:rPr>
              <w:t>Now I want you to finish the sentence.</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i/>
                <w:i/>
                <w:color w:val="222222"/>
                <w:sz w:val="28"/>
                <w:szCs w:val="28"/>
              </w:rPr>
            </w:pPr>
            <w:r>
              <w:rPr>
                <w:rFonts w:cs="Times New Roman" w:ascii="Times New Roman" w:hAnsi="Times New Roman"/>
                <w:sz w:val="24"/>
                <w:szCs w:val="24"/>
                <w:lang w:val="en-US"/>
              </w:rPr>
              <w:t>Now I know…….</w:t>
            </w:r>
          </w:p>
        </w:tc>
        <w:tc>
          <w:tcPr>
            <w:tcW w:w="3499" w:type="dxa"/>
            <w:tcBorders/>
            <w:shd w:fill="auto" w:val="clear"/>
          </w:tcPr>
          <w:p>
            <w:pPr>
              <w:pStyle w:val="Normal"/>
              <w:tabs>
                <w:tab w:val="clear" w:pos="708"/>
                <w:tab w:val="left" w:pos="1429" w:leader="none"/>
              </w:tabs>
              <w:spacing w:lineRule="auto" w:line="360" w:before="0" w:after="0"/>
              <w:jc w:val="center"/>
              <w:rPr>
                <w:rFonts w:ascii="Times New Roman" w:hAnsi="Times New Roman" w:cs="Times New Roman"/>
                <w:bCs/>
                <w:sz w:val="24"/>
                <w:szCs w:val="24"/>
              </w:rPr>
            </w:pPr>
            <w:r>
              <w:rPr>
                <w:rFonts w:cs="Times New Roman" w:ascii="Times New Roman" w:hAnsi="Times New Roman"/>
                <w:bCs/>
                <w:sz w:val="24"/>
                <w:szCs w:val="24"/>
              </w:rPr>
              <w:t>Незаконченное предложение</w:t>
            </w:r>
          </w:p>
        </w:tc>
        <w:tc>
          <w:tcPr>
            <w:tcW w:w="4061" w:type="dxa"/>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Пр. - </w:t>
            </w:r>
            <w:r>
              <w:rPr>
                <w:rFonts w:cs="Times New Roman" w:ascii="Times New Roman" w:hAnsi="Times New Roman"/>
                <w:sz w:val="24"/>
                <w:szCs w:val="24"/>
              </w:rPr>
              <w:t>соотнесение поставленных  задач с достигнутым результатом.</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Р.</w:t>
            </w:r>
            <w:r>
              <w:rPr>
                <w:rFonts w:cs="Times New Roman" w:ascii="Times New Roman" w:hAnsi="Times New Roman"/>
                <w:sz w:val="24"/>
                <w:szCs w:val="24"/>
              </w:rPr>
              <w:t xml:space="preserve"> - умение оценивать процессы и результаты своей деятельности,</w:t>
            </w:r>
            <w:r>
              <w:rPr>
                <w:rFonts w:cs="Times New Roman" w:ascii="Times New Roman" w:hAnsi="Times New Roman"/>
                <w:sz w:val="28"/>
                <w:szCs w:val="28"/>
              </w:rPr>
              <w:t xml:space="preserve"> </w:t>
            </w:r>
            <w:r>
              <w:rPr>
                <w:rFonts w:cs="Times New Roman" w:ascii="Times New Roman" w:hAnsi="Times New Roman"/>
                <w:sz w:val="24"/>
                <w:szCs w:val="24"/>
              </w:rPr>
              <w:t>сказать, чему научился сегодня на уроке, что получилось, а что требует дополнительного изучения . т.е.</w:t>
            </w:r>
            <w:r>
              <w:rPr>
                <w:rFonts w:ascii="Times New Roman" w:hAnsi="Times New Roman"/>
                <w:sz w:val="24"/>
                <w:szCs w:val="24"/>
              </w:rPr>
              <w:t xml:space="preserve"> овладение рефлексивными приемами самоанализа, самооценки.</w:t>
            </w:r>
          </w:p>
          <w:p>
            <w:pPr>
              <w:pStyle w:val="Normal"/>
              <w:tabs>
                <w:tab w:val="clear" w:pos="708"/>
                <w:tab w:val="left" w:pos="1429"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Л.</w:t>
            </w:r>
            <w:r>
              <w:rPr>
                <w:rFonts w:cs="Times New Roman" w:ascii="Times New Roman" w:hAnsi="Times New Roman"/>
                <w:sz w:val="24"/>
                <w:szCs w:val="24"/>
              </w:rPr>
              <w:t xml:space="preserve"> - </w:t>
            </w:r>
            <w:r>
              <w:rPr>
                <w:rFonts w:ascii="Times New Roman" w:hAnsi="Times New Roman"/>
                <w:sz w:val="24"/>
                <w:szCs w:val="24"/>
              </w:rPr>
              <w:t>осознавать смысл изученной темы.</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
                <w:sz w:val="24"/>
                <w:szCs w:val="24"/>
              </w:rPr>
              <w:t>К.</w:t>
            </w:r>
            <w:r>
              <w:rPr>
                <w:rFonts w:cs="Times New Roman" w:ascii="Times New Roman" w:hAnsi="Times New Roman"/>
                <w:sz w:val="24"/>
                <w:szCs w:val="24"/>
              </w:rPr>
              <w:t xml:space="preserve"> -  умение адекватно использовать речевые средства для решения поставленных задач.</w:t>
            </w:r>
          </w:p>
        </w:tc>
      </w:tr>
    </w:tbl>
    <w:p>
      <w:pPr>
        <w:pStyle w:val="Normal"/>
        <w:widowControl/>
        <w:bidi w:val="0"/>
        <w:spacing w:lineRule="auto" w:line="276" w:before="0" w:after="200"/>
        <w:jc w:val="left"/>
        <w:rPr/>
      </w:pPr>
      <w:r>
        <w:rPr/>
      </w:r>
    </w:p>
    <w:sectPr>
      <w:type w:val="nextPage"/>
      <w:pgSz w:orient="landscape" w:w="16838" w:h="11906"/>
      <w:pgMar w:left="1134" w:right="567" w:header="0" w:top="568"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53b9"/>
    <w:pPr>
      <w:widowControl/>
      <w:bidi w:val="0"/>
      <w:spacing w:lineRule="auto" w:line="276" w:before="0" w:after="200"/>
      <w:jc w:val="left"/>
    </w:pPr>
    <w:rPr>
      <w:rFonts w:ascii="Calibri" w:hAnsi="Calibri" w:eastAsia="Times New Roman" w:cs="Calibri" w:asciiTheme="minorHAnsi" w:hAnsiTheme="minorHAnsi"/>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Translationchunk" w:customStyle="1">
    <w:name w:val="translation-chunk"/>
    <w:basedOn w:val="DefaultParagraphFont"/>
    <w:qFormat/>
    <w:rsid w:val="006f53b9"/>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NormalWeb">
    <w:name w:val="Normal (Web)"/>
    <w:basedOn w:val="Normal"/>
    <w:uiPriority w:val="99"/>
    <w:unhideWhenUsed/>
    <w:qFormat/>
    <w:rsid w:val="00ba5f1e"/>
    <w:pPr>
      <w:spacing w:lineRule="auto" w:line="240" w:beforeAutospacing="1" w:afterAutospacing="1"/>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3">
    <w:name w:val="Table Grid"/>
    <w:basedOn w:val="a1"/>
    <w:uiPriority w:val="59"/>
    <w:rsid w:val="006f53b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Application>LibreOffice/6.2.4.2$Windows_x86 LibreOffice_project/2412653d852ce75f65fbfa83fb7e7b669a126d64</Application>
  <Pages>5</Pages>
  <Words>1279</Words>
  <Characters>7355</Characters>
  <CharactersWithSpaces>8582</CharactersWithSpaces>
  <Paragraphs>138</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2020-12-18T08:38:00Z</dcterms:created>
  <dc:creator>Admin</dc:creator>
  <dc:description/>
  <dc:language>ru-RU</dc:language>
  <cp:lastModifiedBy/>
  <dcterms:modified xsi:type="dcterms:W3CDTF">2022-02-17T14:55:26Z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