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98" w:rsidRDefault="007779A6" w:rsidP="00E72998">
      <w:pPr>
        <w:jc w:val="center"/>
        <w:rPr>
          <w:rFonts w:ascii="Arial" w:hAnsi="Arial" w:cs="Arial"/>
          <w:b/>
          <w:bCs/>
          <w:color w:val="3F251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F2512"/>
          <w:sz w:val="21"/>
          <w:szCs w:val="21"/>
          <w:shd w:val="clear" w:color="auto" w:fill="FFFFFF"/>
        </w:rPr>
        <w:t xml:space="preserve">Основные достигнутые качественные результаты реализации </w:t>
      </w:r>
    </w:p>
    <w:p w:rsidR="000F47AE" w:rsidRDefault="007779A6" w:rsidP="00E72998">
      <w:pPr>
        <w:jc w:val="center"/>
        <w:rPr>
          <w:rFonts w:ascii="Arial" w:hAnsi="Arial" w:cs="Arial"/>
          <w:b/>
          <w:bCs/>
          <w:color w:val="3F251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F2512"/>
          <w:sz w:val="21"/>
          <w:szCs w:val="21"/>
          <w:shd w:val="clear" w:color="auto" w:fill="FFFFFF"/>
        </w:rPr>
        <w:t>проекта за отчетный период</w:t>
      </w:r>
      <w:r>
        <w:rPr>
          <w:rFonts w:ascii="Arial" w:hAnsi="Arial" w:cs="Arial"/>
          <w:b/>
          <w:bCs/>
          <w:color w:val="3F2512"/>
          <w:sz w:val="21"/>
          <w:szCs w:val="21"/>
          <w:shd w:val="clear" w:color="auto" w:fill="FFFFFF"/>
        </w:rPr>
        <w:t>.</w:t>
      </w:r>
    </w:p>
    <w:p w:rsidR="007779A6" w:rsidRPr="00E72998" w:rsidRDefault="007779A6" w:rsidP="00B471C9">
      <w:pPr>
        <w:jc w:val="both"/>
        <w:rPr>
          <w:b/>
        </w:rPr>
      </w:pPr>
      <w:r w:rsidRPr="00E72998">
        <w:rPr>
          <w:b/>
        </w:rPr>
        <w:t xml:space="preserve">Ознакомление с особенностями, традициями, обычаями разных народов, проживающих на территории Каракулинского района. </w:t>
      </w:r>
      <w:proofErr w:type="gramStart"/>
      <w:r>
        <w:t xml:space="preserve">Участники культурно-образовательной игры «Молодежная пробежка» в национальных </w:t>
      </w:r>
      <w:proofErr w:type="spellStart"/>
      <w:r>
        <w:t>гостинках</w:t>
      </w:r>
      <w:proofErr w:type="spellEnd"/>
      <w:r>
        <w:t xml:space="preserve"> познакомились с особенностями белорусской, русской, марийской, удмуртской культур.</w:t>
      </w:r>
      <w:proofErr w:type="gramEnd"/>
      <w:r>
        <w:t xml:space="preserve"> Символом </w:t>
      </w:r>
      <w:proofErr w:type="gramStart"/>
      <w:r>
        <w:t>России-является</w:t>
      </w:r>
      <w:proofErr w:type="gramEnd"/>
      <w:r>
        <w:t xml:space="preserve"> русская коса, которая в древние времена была не только гордостью и украшением женщины, но и многое могла рассказать о хозяйке. Долгое время на Руси женщины заплетали косу. Гости русской </w:t>
      </w:r>
      <w:proofErr w:type="spellStart"/>
      <w:r>
        <w:t>гостинки</w:t>
      </w:r>
      <w:proofErr w:type="spellEnd"/>
      <w:r>
        <w:t xml:space="preserve"> </w:t>
      </w:r>
      <w:r w:rsidR="009342A2">
        <w:t xml:space="preserve">попробовали заплести и расплести косу  из разноцветных полос ткани длиной 5 метров. Когда-то марийская кукла была в каждом доме. </w:t>
      </w:r>
      <w:r w:rsidR="009342A2" w:rsidRPr="009342A2">
        <w:t>Ребятишки постарше делали к</w:t>
      </w:r>
      <w:r w:rsidR="009342A2">
        <w:t xml:space="preserve">укол </w:t>
      </w:r>
      <w:r w:rsidR="009342A2" w:rsidRPr="009342A2">
        <w:t>из чурбачк</w:t>
      </w:r>
      <w:r w:rsidR="009342A2">
        <w:t xml:space="preserve">ов, лоскутков и тряпочек. </w:t>
      </w:r>
      <w:r w:rsidR="009342A2" w:rsidRPr="009342A2">
        <w:t>Основой традиционной марийской игрушки «</w:t>
      </w:r>
      <w:proofErr w:type="spellStart"/>
      <w:r w:rsidR="009342A2" w:rsidRPr="009342A2">
        <w:t>пупашкар</w:t>
      </w:r>
      <w:proofErr w:type="spellEnd"/>
      <w:r w:rsidR="009342A2" w:rsidRPr="009342A2">
        <w:t xml:space="preserve">» служил гладкий обструганный деревянный кругляш. </w:t>
      </w:r>
      <w:proofErr w:type="spellStart"/>
      <w:r w:rsidR="009342A2" w:rsidRPr="009342A2">
        <w:t>Пупашкар</w:t>
      </w:r>
      <w:proofErr w:type="spellEnd"/>
      <w:r w:rsidR="009342A2" w:rsidRPr="009342A2">
        <w:t xml:space="preserve"> не просто игрушка — это кукла - </w:t>
      </w:r>
      <w:proofErr w:type="spellStart"/>
      <w:r w:rsidR="009342A2" w:rsidRPr="009342A2">
        <w:t>обережка</w:t>
      </w:r>
      <w:proofErr w:type="spellEnd"/>
      <w:r w:rsidR="009342A2" w:rsidRPr="009342A2">
        <w:t xml:space="preserve">, даже кукла - двойник. Например, когда младенца вынимали из люльки, туда взамен клали куклу — чтобы ненароком не проник злой дух. </w:t>
      </w:r>
      <w:r w:rsidR="009342A2">
        <w:t xml:space="preserve">Участники марийской </w:t>
      </w:r>
      <w:proofErr w:type="spellStart"/>
      <w:r w:rsidR="009342A2">
        <w:t>гостинки</w:t>
      </w:r>
      <w:proofErr w:type="spellEnd"/>
      <w:r w:rsidR="009342A2">
        <w:t xml:space="preserve"> учились делать обереги в виде кукол и браслетов. Удмуртская </w:t>
      </w:r>
      <w:proofErr w:type="spellStart"/>
      <w:r w:rsidR="009342A2">
        <w:t>гостинка</w:t>
      </w:r>
      <w:proofErr w:type="spellEnd"/>
      <w:r w:rsidR="009342A2">
        <w:t xml:space="preserve"> была представлена  в форме избы, в которой расположились мастерицы, одна занималась вязанием, другая  пряла шерсть и т.д. Гости могли дегустировать удмуртские национальные блюда. Руководитель удмуртского общества рассказала об удмуртских обычаях и демонстрировала старинный женский костюм из настоящего </w:t>
      </w:r>
      <w:proofErr w:type="spellStart"/>
      <w:r w:rsidR="009342A2">
        <w:t>самотканного</w:t>
      </w:r>
      <w:proofErr w:type="spellEnd"/>
      <w:r w:rsidR="009342A2">
        <w:t xml:space="preserve"> материала.</w:t>
      </w:r>
      <w:r w:rsidR="00AF236A">
        <w:t xml:space="preserve"> </w:t>
      </w:r>
      <w:proofErr w:type="gramStart"/>
      <w:r w:rsidR="00AF236A">
        <w:t xml:space="preserve">В белорусской </w:t>
      </w:r>
      <w:proofErr w:type="spellStart"/>
      <w:r w:rsidR="00AF236A">
        <w:t>гостинке</w:t>
      </w:r>
      <w:proofErr w:type="spellEnd"/>
      <w:r w:rsidR="00AF236A">
        <w:t xml:space="preserve"> можно было отведать необычный компот из различных ягод., белорусские блюда и узнали об особенностях, белорусского народа.</w:t>
      </w:r>
      <w:proofErr w:type="gramEnd"/>
      <w:r w:rsidR="00AF236A">
        <w:t xml:space="preserve"> В ходе мастер-классов учились играть на русских народных инструментах, играть в русские шашки и в русскую лапту, изготавливали изделия в гончарной мастерской.</w:t>
      </w:r>
    </w:p>
    <w:p w:rsidR="00AF236A" w:rsidRDefault="007779A6" w:rsidP="00B471C9">
      <w:pPr>
        <w:jc w:val="both"/>
      </w:pPr>
      <w:r w:rsidRPr="00E72998">
        <w:rPr>
          <w:b/>
        </w:rPr>
        <w:t>Участники получили положительные эмоции от организованного мероприятия.</w:t>
      </w:r>
      <w:r>
        <w:t xml:space="preserve"> </w:t>
      </w:r>
      <w:r w:rsidR="00AF236A">
        <w:t>Молодежные делегации и гости проявили большой интерес к необычной форме проведения познавательного мероприятия. На каждой площадке молодежной игры было оживленно и многолюдно.</w:t>
      </w:r>
      <w:r w:rsidR="00AB5426">
        <w:t xml:space="preserve"> Учащаяся молодежь Каракулинского района, со слов начальника управления образования, вернулись домой на позитиве. </w:t>
      </w:r>
      <w:r w:rsidR="00634264">
        <w:t>Участники выражали чувства признательности за реализованный проект. Чувства радости, удовлетворения, веселья  были на лицах людей.</w:t>
      </w:r>
    </w:p>
    <w:p w:rsidR="00634264" w:rsidRPr="00E72998" w:rsidRDefault="007779A6" w:rsidP="00B471C9">
      <w:pPr>
        <w:jc w:val="both"/>
        <w:rPr>
          <w:b/>
        </w:rPr>
      </w:pPr>
      <w:r w:rsidRPr="00E72998">
        <w:rPr>
          <w:b/>
        </w:rPr>
        <w:t xml:space="preserve">Волонтеры в рамках проведения мероприятия сплотились и получили опыт в организации и проведении культурно - массовых мероприятий. </w:t>
      </w:r>
      <w:r w:rsidR="00634264">
        <w:t xml:space="preserve">В проекте приняли участие: волонтеры-члены </w:t>
      </w:r>
      <w:proofErr w:type="spellStart"/>
      <w:r w:rsidR="00634264">
        <w:t>Каракулинской</w:t>
      </w:r>
      <w:proofErr w:type="spellEnd"/>
      <w:r w:rsidR="00634264">
        <w:t xml:space="preserve"> местной организации РОО «УТРО РСМ» и были в роли </w:t>
      </w:r>
      <w:proofErr w:type="spellStart"/>
      <w:r w:rsidR="00634264">
        <w:t>фотоволонтеров</w:t>
      </w:r>
      <w:proofErr w:type="spellEnd"/>
      <w:r w:rsidR="00634264">
        <w:t xml:space="preserve"> и волонтеров счетчиков. Волонтеры местного отделения РДДМ «Движение Первых» совместно с руководителем площадки народных танцев разучивали «Краковяк». Две команды волонтеров стали одним целом и добросовестно выполняли свои обязанности. Волонтеры-танцоры объединились и отработали флэш-моб «Зажигает молодежь!»</w:t>
      </w:r>
    </w:p>
    <w:p w:rsidR="00634264" w:rsidRDefault="007779A6" w:rsidP="00B471C9">
      <w:pPr>
        <w:jc w:val="both"/>
      </w:pPr>
      <w:r w:rsidRPr="00E72998">
        <w:rPr>
          <w:b/>
        </w:rPr>
        <w:t xml:space="preserve">Вовлечение молодежи в организацию и проведение молодежного мероприятия. </w:t>
      </w:r>
      <w:r w:rsidR="00811A21" w:rsidRPr="00811A21">
        <w:t>Привлечение молодежи на роль ведущих, артистов через встречи, переписку, телефонные звонки. Единожды охвачено 20 человек, приняло участие 14 человек.</w:t>
      </w:r>
      <w:r w:rsidR="00811A21">
        <w:t xml:space="preserve"> Молодежь представила музыкальные и танцевальные номера, были ведущими. </w:t>
      </w:r>
    </w:p>
    <w:p w:rsidR="00811A21" w:rsidRPr="00E72998" w:rsidRDefault="007779A6" w:rsidP="00B471C9">
      <w:pPr>
        <w:jc w:val="both"/>
        <w:rPr>
          <w:b/>
        </w:rPr>
      </w:pPr>
      <w:r w:rsidRPr="00E72998">
        <w:rPr>
          <w:b/>
        </w:rPr>
        <w:t xml:space="preserve">Содействие в установление и </w:t>
      </w:r>
      <w:proofErr w:type="gramStart"/>
      <w:r w:rsidRPr="00E72998">
        <w:rPr>
          <w:b/>
        </w:rPr>
        <w:t>восстановлении</w:t>
      </w:r>
      <w:proofErr w:type="gramEnd"/>
      <w:r w:rsidRPr="00E72998">
        <w:rPr>
          <w:b/>
        </w:rPr>
        <w:t xml:space="preserve"> контактов между общественными организациями и обществами национальных культур. </w:t>
      </w:r>
      <w:r w:rsidR="00811A21">
        <w:t xml:space="preserve">На старте реализации проекта была проведена встреча с представителями обществ национальных культур, молодежных детских общественных организаций, представителями общественности, благодаря этому  были определены </w:t>
      </w:r>
      <w:r w:rsidR="00811A21">
        <w:lastRenderedPageBreak/>
        <w:t xml:space="preserve">национальные </w:t>
      </w:r>
      <w:proofErr w:type="spellStart"/>
      <w:r w:rsidR="00811A21">
        <w:t>гостинки</w:t>
      </w:r>
      <w:proofErr w:type="spellEnd"/>
      <w:r w:rsidR="00811A21">
        <w:t>, мастер-классы, сформированы и участвовали молодежные команды в дне молодежи. Определены и участвовали девушки в возрасте от 16 до 25 лет в районном конкурсе «</w:t>
      </w:r>
      <w:proofErr w:type="gramStart"/>
      <w:r w:rsidR="00811A21">
        <w:t>Россия-многонациональный</w:t>
      </w:r>
      <w:proofErr w:type="gramEnd"/>
      <w:r w:rsidR="00811A21">
        <w:t xml:space="preserve"> народ». </w:t>
      </w:r>
    </w:p>
    <w:p w:rsidR="00CC5ED5" w:rsidRPr="00E72998" w:rsidRDefault="007779A6" w:rsidP="00B471C9">
      <w:pPr>
        <w:jc w:val="both"/>
        <w:rPr>
          <w:b/>
        </w:rPr>
      </w:pPr>
      <w:r w:rsidRPr="00E72998">
        <w:rPr>
          <w:b/>
        </w:rPr>
        <w:t xml:space="preserve">Изменения мнения молодежи о мероприятиях для молодежи. </w:t>
      </w:r>
      <w:r w:rsidR="00CC5ED5">
        <w:t xml:space="preserve">В рамках реализации проекта </w:t>
      </w:r>
      <w:r w:rsidR="00EC2413">
        <w:t>большое внимание в информационной р</w:t>
      </w:r>
      <w:r w:rsidR="00D507F2">
        <w:t xml:space="preserve">аботе уделялось тому, что день молодежи празднуется, как отдельное событие, в отличие от прошлых лет. Проведена встреча с молодежью, которая однозначно подтвердили, что день молодежи – это отдельный календарный праздник, который не нужно совмещать с другими. В ходе открытия дня молодежи чествовали 80% молодежи. Музыкальные и танцевальные номера были представлены молодежью на 95%. Эти факты повлияли на мнение не только молодежи, но и населения в целом, что необходимо проводить мероприятия для молодежи, с молодежью.  </w:t>
      </w:r>
    </w:p>
    <w:p w:rsidR="00D507F2" w:rsidRPr="00E72998" w:rsidRDefault="007779A6" w:rsidP="00B471C9">
      <w:pPr>
        <w:jc w:val="both"/>
        <w:rPr>
          <w:b/>
        </w:rPr>
      </w:pPr>
      <w:r w:rsidRPr="00E72998">
        <w:rPr>
          <w:b/>
        </w:rPr>
        <w:t xml:space="preserve">Предоставление возможности участникам мероприятия раскрыть творческие способности. </w:t>
      </w:r>
      <w:r w:rsidR="00D507F2">
        <w:t>Раскрытие творческих способностей проходило в рамках</w:t>
      </w:r>
      <w:r w:rsidR="00914498">
        <w:t xml:space="preserve">: мастер-классов </w:t>
      </w:r>
      <w:proofErr w:type="gramStart"/>
      <w:r w:rsidR="00D507F2">
        <w:t>изо</w:t>
      </w:r>
      <w:proofErr w:type="gramEnd"/>
      <w:r w:rsidR="00D507F2">
        <w:t xml:space="preserve"> студии, гончарной мастерской, игре на народных инструментах, изгот</w:t>
      </w:r>
      <w:r w:rsidR="00914498">
        <w:t>овлении сумок-</w:t>
      </w:r>
      <w:proofErr w:type="spellStart"/>
      <w:r w:rsidR="00914498">
        <w:t>шоперов</w:t>
      </w:r>
      <w:proofErr w:type="spellEnd"/>
      <w:r w:rsidR="00914498">
        <w:t>.; районного конкурса «Россия-многонациональный народ», где участницы представляли и презентовали национальные блюда, легенды, дефиле.</w:t>
      </w:r>
    </w:p>
    <w:p w:rsidR="00914498" w:rsidRDefault="007779A6" w:rsidP="00B471C9">
      <w:pPr>
        <w:jc w:val="both"/>
      </w:pPr>
      <w:r w:rsidRPr="00E72998">
        <w:rPr>
          <w:b/>
        </w:rPr>
        <w:t xml:space="preserve">Обмен </w:t>
      </w:r>
      <w:r w:rsidR="00914498" w:rsidRPr="00E72998">
        <w:rPr>
          <w:b/>
        </w:rPr>
        <w:t>опытом в рамках мастер-классов:</w:t>
      </w:r>
      <w:r w:rsidR="00914498">
        <w:t xml:space="preserve"> изготовление кукол-оберегов, плетение кос, изготовление сумок-</w:t>
      </w:r>
      <w:proofErr w:type="spellStart"/>
      <w:r w:rsidR="00914498">
        <w:t>шоперов</w:t>
      </w:r>
      <w:proofErr w:type="spellEnd"/>
      <w:r w:rsidR="00914498">
        <w:t>, игра на народных инструментах, плетение маскировочных сетей, спортивные игры: лапта, шашки, шахматы, соревнования по вольной борьбе.</w:t>
      </w:r>
    </w:p>
    <w:p w:rsidR="00914498" w:rsidRDefault="007779A6" w:rsidP="00B471C9">
      <w:pPr>
        <w:jc w:val="both"/>
      </w:pPr>
      <w:r w:rsidRPr="00E72998">
        <w:rPr>
          <w:b/>
        </w:rPr>
        <w:t>Приобретение продукции с национальным колоритом.</w:t>
      </w:r>
      <w:r>
        <w:t xml:space="preserve"> </w:t>
      </w:r>
      <w:r w:rsidR="00914498">
        <w:t>В торговых лавках участники приобретали сувениры с символикой России, национальные блюда и напитки.</w:t>
      </w:r>
    </w:p>
    <w:p w:rsidR="00914498" w:rsidRPr="00914498" w:rsidRDefault="007779A6" w:rsidP="00B471C9">
      <w:pPr>
        <w:jc w:val="both"/>
      </w:pPr>
      <w:r w:rsidRPr="00E72998">
        <w:rPr>
          <w:b/>
        </w:rPr>
        <w:t>Восстановление исторического событи</w:t>
      </w:r>
      <w:proofErr w:type="gramStart"/>
      <w:r w:rsidRPr="00E72998">
        <w:rPr>
          <w:b/>
        </w:rPr>
        <w:t>я-</w:t>
      </w:r>
      <w:proofErr w:type="gramEnd"/>
      <w:r w:rsidRPr="00E72998">
        <w:rPr>
          <w:b/>
        </w:rPr>
        <w:t xml:space="preserve"> купеческой ярмарки.</w:t>
      </w:r>
      <w:r>
        <w:t xml:space="preserve"> </w:t>
      </w:r>
      <w:r w:rsidR="00914498">
        <w:t xml:space="preserve">Завершающей частью экскурсии был рассказ о ярмарке </w:t>
      </w:r>
      <w:r w:rsidR="00914498">
        <w:rPr>
          <w:lang w:val="en-US"/>
        </w:rPr>
        <w:t>XIX</w:t>
      </w:r>
      <w:r w:rsidR="00914498" w:rsidRPr="00914498">
        <w:t xml:space="preserve"> </w:t>
      </w:r>
      <w:r w:rsidR="00914498">
        <w:t xml:space="preserve">века, которая проходила </w:t>
      </w:r>
      <w:proofErr w:type="gramStart"/>
      <w:r w:rsidR="00914498">
        <w:t>в</w:t>
      </w:r>
      <w:proofErr w:type="gramEnd"/>
      <w:r w:rsidR="00914498">
        <w:t xml:space="preserve"> </w:t>
      </w:r>
      <w:proofErr w:type="gramStart"/>
      <w:r w:rsidR="00914498">
        <w:t>с</w:t>
      </w:r>
      <w:proofErr w:type="gramEnd"/>
      <w:r w:rsidR="00914498">
        <w:t xml:space="preserve">. Каракулино и всем участникам была предоставлена возможность приобрести товары, изготовленные руками мастериц. В ярмарке приняли участие </w:t>
      </w:r>
      <w:r w:rsidR="00B471C9">
        <w:t xml:space="preserve">кондитеры, цветоводы, пекари, флористы, цветоводы, специалисты по сувенирной продукции. Был проведен мастер-класс по народному танцу «Краковяк» и </w:t>
      </w:r>
      <w:proofErr w:type="gramStart"/>
      <w:r w:rsidR="00B471C9">
        <w:t>создана</w:t>
      </w:r>
      <w:proofErr w:type="gramEnd"/>
      <w:r w:rsidR="00B471C9">
        <w:t xml:space="preserve"> фотозона.</w:t>
      </w:r>
    </w:p>
    <w:p w:rsidR="00914498" w:rsidRPr="00830E55" w:rsidRDefault="007779A6" w:rsidP="00B471C9">
      <w:pPr>
        <w:jc w:val="both"/>
      </w:pPr>
      <w:r w:rsidRPr="00E72998">
        <w:rPr>
          <w:b/>
        </w:rPr>
        <w:t xml:space="preserve">Создание условий для обсуждения перспектив проведения дня молодежи. </w:t>
      </w:r>
      <w:r w:rsidR="00B471C9" w:rsidRPr="00E72998">
        <w:rPr>
          <w:b/>
        </w:rPr>
        <w:t xml:space="preserve"> </w:t>
      </w:r>
      <w:r w:rsidR="00830E55" w:rsidRPr="00830E55">
        <w:t>До 2023 года день молодежи праздновался в рамках дня села, района.</w:t>
      </w:r>
      <w:r w:rsidR="00830E55">
        <w:t xml:space="preserve"> Благодаря проекту, возникли вопросы: что мы празднуем день села или день молодежи. Ответ был однозначным: день молодежи. В день молодежи приехали студенты, работающая молодежь, молодые семьи, не проживающие в </w:t>
      </w:r>
      <w:proofErr w:type="spellStart"/>
      <w:r w:rsidR="00830E55">
        <w:t>Каракулинском</w:t>
      </w:r>
      <w:proofErr w:type="spellEnd"/>
      <w:r w:rsidR="00830E55">
        <w:t xml:space="preserve"> районе, но родом из этих мест. А это значит, что перспективы празднования дня молодежи, как отдельного мероприятия есть.</w:t>
      </w:r>
      <w:bookmarkStart w:id="0" w:name="_GoBack"/>
      <w:bookmarkEnd w:id="0"/>
    </w:p>
    <w:p w:rsidR="007779A6" w:rsidRDefault="007779A6" w:rsidP="00E72998">
      <w:pPr>
        <w:jc w:val="both"/>
      </w:pPr>
      <w:r w:rsidRPr="00E72998">
        <w:rPr>
          <w:b/>
        </w:rPr>
        <w:t>Организация досуга и отдыха молодой семьи.</w:t>
      </w:r>
      <w:r>
        <w:t xml:space="preserve"> </w:t>
      </w:r>
      <w:r w:rsidR="00E72998">
        <w:t xml:space="preserve">Молодые семьи приняли участие не только в мероприятиях дня молодежи, но и были организованы детские игровые площадки. В рамках открытия дня молодежи впервые чествовали молодые семьи, прожившие от 1 до 5 лет. </w:t>
      </w:r>
    </w:p>
    <w:p w:rsidR="007779A6" w:rsidRDefault="007779A6" w:rsidP="007779A6">
      <w:r w:rsidRPr="00E72998">
        <w:rPr>
          <w:b/>
        </w:rPr>
        <w:t>Интеграция людей с ограниченными возможностями здоровья в общество.</w:t>
      </w:r>
      <w:r w:rsidR="00E72998">
        <w:t xml:space="preserve"> В дне молодежи приняли участие воспитанники социально-реабилитационного центра г. Можги в </w:t>
      </w:r>
      <w:proofErr w:type="spellStart"/>
      <w:r w:rsidR="00E72998">
        <w:t>с</w:t>
      </w:r>
      <w:proofErr w:type="gramStart"/>
      <w:r w:rsidR="00E72998">
        <w:t>.К</w:t>
      </w:r>
      <w:proofErr w:type="gramEnd"/>
      <w:r w:rsidR="00E72998">
        <w:t>аракулино</w:t>
      </w:r>
      <w:proofErr w:type="spellEnd"/>
      <w:r w:rsidR="00E72998">
        <w:t xml:space="preserve">, где проживают учащиеся </w:t>
      </w:r>
      <w:proofErr w:type="spellStart"/>
      <w:r w:rsidR="00E72998">
        <w:t>Каракулинской</w:t>
      </w:r>
      <w:proofErr w:type="spellEnd"/>
      <w:r w:rsidR="00E72998">
        <w:t xml:space="preserve"> школы для детей с ограниченными возможностями здоровья, а так же члены Каракулинского районного общества инвалидов.</w:t>
      </w:r>
    </w:p>
    <w:p w:rsidR="00B471C9" w:rsidRDefault="00B471C9" w:rsidP="007779A6"/>
    <w:p w:rsidR="00B471C9" w:rsidRDefault="00B471C9" w:rsidP="007779A6"/>
    <w:p w:rsidR="00B471C9" w:rsidRDefault="00B471C9" w:rsidP="007779A6"/>
    <w:sectPr w:rsidR="00B4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3A"/>
    <w:rsid w:val="000F47AE"/>
    <w:rsid w:val="004A373A"/>
    <w:rsid w:val="00634264"/>
    <w:rsid w:val="007779A6"/>
    <w:rsid w:val="007B780B"/>
    <w:rsid w:val="00811A21"/>
    <w:rsid w:val="00830E55"/>
    <w:rsid w:val="00914498"/>
    <w:rsid w:val="009342A2"/>
    <w:rsid w:val="00AB5426"/>
    <w:rsid w:val="00AF236A"/>
    <w:rsid w:val="00B471C9"/>
    <w:rsid w:val="00CC5ED5"/>
    <w:rsid w:val="00D507F2"/>
    <w:rsid w:val="00E72998"/>
    <w:rsid w:val="00E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2023-07-04T14:15:00Z</dcterms:created>
  <dcterms:modified xsi:type="dcterms:W3CDTF">2023-07-04T16:03:00Z</dcterms:modified>
</cp:coreProperties>
</file>