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44" w:rsidRPr="002A5644" w:rsidRDefault="002A5644" w:rsidP="002A5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СВЕДЕНИЯ О СОЦИАЛЬНОМ ПРОЕКТЕ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I. АННОТАЦИЯ ПРОЕКТА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С каждым годом все меньше остается людей, принимающих участие или помнящих Великую Отечественную войну. Подрастающее поколение, молодежь имеют с каждым годом все меньше возможностей получить информацию о подвиге российского народа, о тяготах войны из первых уст. А это нужно и важно знать и помнить. Нужно помнить не только героев, но и простых людей, проживающих рядом. Вместе с тем, сами пожилые люди нуждаются во внимании и поддержке. Идея проекта отражена в самом названии и состоит в том, что не нужно забывать подвиги, страдания, победы, людей военного поколения.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Проект «Мы вместе, мы рядом» направлен на улучшение качества жизни пожилых людей, переживших тяготы Великой Отечественной войны. Проект будет реализовываться на территории  г.о</w:t>
      </w:r>
      <w:proofErr w:type="gramStart"/>
      <w:r w:rsidRPr="002A56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5644">
        <w:rPr>
          <w:rFonts w:ascii="Times New Roman" w:hAnsi="Times New Roman" w:cs="Times New Roman"/>
          <w:sz w:val="24"/>
          <w:szCs w:val="24"/>
        </w:rPr>
        <w:t>ызрань. Реализация проекта планируется вестись по четырем направлениям: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t>1. Подготовка и поддержка добровольцев.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будут сформированы основные и дополнительные добровольческие группы. Основные группы будут состоять из студентов,  непрерывно оказывающих социальную помощь 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благополучателям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. В дополнительную группу волонтеров будут включаться студенты медицинских учреждений, которые будут посещать пожилых людей не чаще одного раза в месяц и оказывать безвозмездные услуги углубленного медицинского консультирования. Для организации подобной деятельности необходима подготовка добровольцев, которая планируется осуществляться посредством проведения регулярных рабочих встреч с координаторами проекта, проведения различных тематических семинаров в интерактивной форме.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В ходе подготовки добровольцев будет уделено внимание формированию у них навыков ведения диалога с пожилыми людьми, информированию их об особенностях данной аудитории. Подразумевается награждение наиболее активных добровольцев памятными дипломами и благодарственными письмами. 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t>2. Организация мероприятий для представителей целевой группы</w:t>
      </w:r>
      <w:r w:rsidRPr="002A5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Планируется проведение встреч пожилых людей, посвященных памятным датам целевой аудитории проекта: 27 января – День снятия блокады Ленинграда, 11 апреля – Международный день освобождения узников фашистских концлагерей, 9 мая – День Победы. Добровольцами будут организованы поздравления с общепринятыми праздниками, такими как: Рождество, День защитника Отечества, Международный женский день и др. Так же добровольцами и координаторами будут организованы выезды на природу, к Святым местам по Самарской области. 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t>3. Оказание адресной помощи представителям целевой группы силами добровольцев</w:t>
      </w:r>
      <w:r w:rsidRPr="002A5644">
        <w:rPr>
          <w:rFonts w:ascii="Times New Roman" w:hAnsi="Times New Roman" w:cs="Times New Roman"/>
          <w:sz w:val="24"/>
          <w:szCs w:val="24"/>
        </w:rPr>
        <w:t>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lastRenderedPageBreak/>
        <w:t xml:space="preserve"> Планируется организация регулярных посещений в течение всего срока реализации проекта. Во время посещений предполагается, что добровольцы будут оказывать помощь по дому, помогать сделать ремонт, организовывать досуг, сопровождать пожилых людей при прогулках или во время обращения в государственные службы.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t>4. Информационное освещение деятельности по проекту</w:t>
      </w:r>
      <w:r w:rsidRPr="002A5644">
        <w:rPr>
          <w:rFonts w:ascii="Times New Roman" w:hAnsi="Times New Roman" w:cs="Times New Roman"/>
          <w:sz w:val="24"/>
          <w:szCs w:val="24"/>
        </w:rPr>
        <w:t>.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Информационным освещением деятельности по проекту «Мы вместе, мы рядом» будут заниматься добровольцы проекта и их координаторы. Текущая информация по проекту будет публиковаться на сайтах образовательных учреждений, студенты которых являются добровольцами проекта, других организаций-партнеров, в печатных изданиях, а так же в группе социальной сети – «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». Деятельность по данному направлению будет вестись на всем протяжении реализации проекта.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II. ОБОСНОВАНИЕ АКТУАЛЬНОСТИ ПРОЕКТА</w:t>
      </w:r>
    </w:p>
    <w:p w:rsidR="002A5644" w:rsidRPr="002A5644" w:rsidRDefault="002A5644" w:rsidP="002A5644">
      <w:pPr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Целевая аудитория проекта «Мы вместе, мы рядом» – пожилые люди в возрасте от 70 лет и старше, пережившие тяготы Великой Отечественной войны. Их нужно помнить и чтить. Зачастую у представителей данной целевой аудитории нет близких и родственников, а если и есть, то многие живут в других городах или попросту не поддерживают никаких отношений. На основе опыта работы с данной категорией, можно сказать, что большинство пожилых людей нуждаются во внимании, общении и поддержке независимо от того, есть у них родственники или они одиноки. В связи с возрастными особенностями и состоянием здоровья многие пожилые люди не выходят из дома, мало общаются с социумом, но в то же время в наибольшей степени нуждаются в заботе, опеке и внимании со стороны окружающих. Пожилым людям важна не только социальная помощь, которую добровольцы смогут оказывать во время посещений, но и то, что в процессе общения молодым людям можно передавать свои знания, воспоминания и опыт, учить чему-то новому и давать дельные советы, что, в свою очередь, и дает возможность почувствовать себя нужными и значимыми. </w:t>
      </w:r>
    </w:p>
    <w:p w:rsidR="002A5644" w:rsidRDefault="002A5644" w:rsidP="002A5644">
      <w:pPr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Проект «Мы вместе, мы рядом» крайне актуален в настоящее время и при воспитании современной молодежи. Патриотическая направленность проекта содействует формированию у молодых людей патриотического сознания, стойкой гражданской позиции, социальной ответственности за старшее поколение, уважительного отношения к истории своего государства. Таким образом, проект «Мы вместе, мы рядом» направлен на решение актуальных социальных проблем пожилых людей, патриотического воспитания молодежи, а так же содействует выстраиванию преемственной связи между представителями двух поколений.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III. ЦЕЛЬ ПРОЕКТА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Оказание социальной поддержки, улучшение качества жизни пожилых людей, пострадавших от национал-социализма (бывших малолетних узников нацистских концлагерей и людей, переживших блокаду Ленинграда), участников и ветеранов Великой Отечественной войны силами молодежи.</w:t>
      </w:r>
    </w:p>
    <w:p w:rsidR="002A5644" w:rsidRPr="003B1461" w:rsidRDefault="002A5644" w:rsidP="002A5644">
      <w:pPr>
        <w:widowControl w:val="0"/>
        <w:autoSpaceDE w:val="0"/>
        <w:autoSpaceDN w:val="0"/>
        <w:adjustRightInd w:val="0"/>
        <w:ind w:firstLine="540"/>
        <w:jc w:val="both"/>
      </w:pP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lastRenderedPageBreak/>
        <w:t>IV. ЗАДАЧИ ПРОЕКТА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1.Подготовка и поддержка добровольцев.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2.Организация мероприятий для представителей целевой группы.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3.Оказание помощи и поддержки представителям целевой группы силами добровольцев.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4.Информационное освещение деятельности по проекту.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«Мы вместе, мы рядом</w:t>
      </w:r>
      <w:r w:rsidRPr="002A5644">
        <w:rPr>
          <w:rFonts w:ascii="Times New Roman" w:hAnsi="Times New Roman" w:cs="Times New Roman"/>
          <w:sz w:val="24"/>
          <w:szCs w:val="24"/>
        </w:rPr>
        <w:t>» будет реализовываться на террито</w:t>
      </w:r>
      <w:r>
        <w:rPr>
          <w:rFonts w:ascii="Times New Roman" w:hAnsi="Times New Roman" w:cs="Times New Roman"/>
          <w:sz w:val="24"/>
          <w:szCs w:val="24"/>
        </w:rPr>
        <w:t>рии</w:t>
      </w:r>
      <w:r w:rsidRPr="002A5644">
        <w:rPr>
          <w:rFonts w:ascii="Times New Roman" w:hAnsi="Times New Roman" w:cs="Times New Roman"/>
          <w:sz w:val="24"/>
          <w:szCs w:val="24"/>
        </w:rPr>
        <w:t xml:space="preserve"> г.о</w:t>
      </w:r>
      <w:proofErr w:type="gramStart"/>
      <w:r w:rsidRPr="002A56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5644">
        <w:rPr>
          <w:rFonts w:ascii="Times New Roman" w:hAnsi="Times New Roman" w:cs="Times New Roman"/>
          <w:sz w:val="24"/>
          <w:szCs w:val="24"/>
        </w:rPr>
        <w:t>ызрань,. Деятельность по проекту будет осуществлять</w:t>
      </w:r>
      <w:r>
        <w:rPr>
          <w:rFonts w:ascii="Times New Roman" w:hAnsi="Times New Roman" w:cs="Times New Roman"/>
          <w:sz w:val="24"/>
          <w:szCs w:val="24"/>
        </w:rPr>
        <w:t>ся добровольцами – студентами. К</w:t>
      </w:r>
      <w:r w:rsidRPr="002A5644">
        <w:rPr>
          <w:rFonts w:ascii="Times New Roman" w:hAnsi="Times New Roman" w:cs="Times New Roman"/>
          <w:sz w:val="24"/>
          <w:szCs w:val="24"/>
        </w:rPr>
        <w:t>онтроль над деятельностью по проекту будет выстраиваться систематическим образом, и осуществляться непрерывно.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Помимо этого, проект «</w:t>
      </w:r>
      <w:r>
        <w:rPr>
          <w:rFonts w:ascii="Times New Roman" w:hAnsi="Times New Roman" w:cs="Times New Roman"/>
          <w:sz w:val="24"/>
          <w:szCs w:val="24"/>
        </w:rPr>
        <w:t>Мы вместе, мы рядом</w:t>
      </w:r>
      <w:r w:rsidRPr="002A5644">
        <w:rPr>
          <w:rFonts w:ascii="Times New Roman" w:hAnsi="Times New Roman" w:cs="Times New Roman"/>
          <w:sz w:val="24"/>
          <w:szCs w:val="24"/>
        </w:rPr>
        <w:t>» направлен только на помощь людям, пострадавшим от национал-социализма во время ВОВ (бывшим малолетним узникам и жителям блокадного Ленинграда</w:t>
      </w:r>
      <w:r>
        <w:rPr>
          <w:rFonts w:ascii="Times New Roman" w:hAnsi="Times New Roman" w:cs="Times New Roman"/>
          <w:sz w:val="24"/>
          <w:szCs w:val="24"/>
        </w:rPr>
        <w:t>), реализация проекта «Мы вместе, мы рядом</w:t>
      </w:r>
      <w:r w:rsidRPr="002A5644">
        <w:rPr>
          <w:rFonts w:ascii="Times New Roman" w:hAnsi="Times New Roman" w:cs="Times New Roman"/>
          <w:sz w:val="24"/>
          <w:szCs w:val="24"/>
        </w:rPr>
        <w:t>» предусматривает включение всех ветеран</w:t>
      </w:r>
      <w:r>
        <w:rPr>
          <w:rFonts w:ascii="Times New Roman" w:hAnsi="Times New Roman" w:cs="Times New Roman"/>
          <w:sz w:val="24"/>
          <w:szCs w:val="24"/>
        </w:rPr>
        <w:t>ов Великой Отечественной войны.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по проекту соответствуют поставленным задачам и заключаются в следующем: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t>1. Подготовка и поддержка добровольцев.</w:t>
      </w:r>
    </w:p>
    <w:p w:rsidR="002A5644" w:rsidRPr="001A557D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557D">
        <w:rPr>
          <w:rFonts w:ascii="Times New Roman" w:hAnsi="Times New Roman" w:cs="Times New Roman"/>
          <w:sz w:val="24"/>
          <w:szCs w:val="24"/>
        </w:rPr>
        <w:t>В основу будут положены уже сложившиеся колл</w:t>
      </w:r>
      <w:r w:rsidR="001A557D">
        <w:rPr>
          <w:rFonts w:ascii="Times New Roman" w:hAnsi="Times New Roman" w:cs="Times New Roman"/>
          <w:sz w:val="24"/>
          <w:szCs w:val="24"/>
        </w:rPr>
        <w:t>ективы, сформированные деятельности в университете</w:t>
      </w:r>
      <w:proofErr w:type="gramStart"/>
      <w:r w:rsidR="001A557D">
        <w:rPr>
          <w:rFonts w:ascii="Times New Roman" w:hAnsi="Times New Roman" w:cs="Times New Roman"/>
          <w:sz w:val="24"/>
          <w:szCs w:val="24"/>
        </w:rPr>
        <w:t xml:space="preserve"> </w:t>
      </w:r>
      <w:r w:rsidRPr="001A55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557D">
        <w:rPr>
          <w:rFonts w:ascii="Times New Roman" w:hAnsi="Times New Roman" w:cs="Times New Roman"/>
          <w:sz w:val="24"/>
          <w:szCs w:val="24"/>
        </w:rPr>
        <w:t xml:space="preserve"> а так же будет производиться работа с новыми добровольцами </w:t>
      </w:r>
      <w:r w:rsidR="001A557D">
        <w:rPr>
          <w:rFonts w:ascii="Times New Roman" w:hAnsi="Times New Roman" w:cs="Times New Roman"/>
          <w:sz w:val="24"/>
          <w:szCs w:val="24"/>
        </w:rPr>
        <w:t>–</w:t>
      </w:r>
      <w:r w:rsidRPr="001A557D">
        <w:rPr>
          <w:rFonts w:ascii="Times New Roman" w:hAnsi="Times New Roman" w:cs="Times New Roman"/>
          <w:sz w:val="24"/>
          <w:szCs w:val="24"/>
        </w:rPr>
        <w:t xml:space="preserve"> ст</w:t>
      </w:r>
      <w:r w:rsidR="001A557D">
        <w:rPr>
          <w:rFonts w:ascii="Times New Roman" w:hAnsi="Times New Roman" w:cs="Times New Roman"/>
          <w:sz w:val="24"/>
          <w:szCs w:val="24"/>
        </w:rPr>
        <w:t xml:space="preserve">удентами и </w:t>
      </w:r>
      <w:r w:rsidR="001A557D" w:rsidRPr="001A557D">
        <w:rPr>
          <w:rFonts w:ascii="Times New Roman" w:hAnsi="Times New Roman" w:cs="Times New Roman"/>
          <w:sz w:val="24"/>
          <w:szCs w:val="24"/>
        </w:rPr>
        <w:t xml:space="preserve">школьниками </w:t>
      </w:r>
      <w:r w:rsidR="001A557D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1A55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Домами молодежных организаций, молодежными общественными организациями, с которыми достигнута предварительная договоренность. Добровольцы центра готовы осуществлять деятельность по </w:t>
      </w:r>
      <w:r w:rsidR="001A557D">
        <w:rPr>
          <w:rFonts w:ascii="Times New Roman" w:hAnsi="Times New Roman" w:cs="Times New Roman"/>
          <w:sz w:val="24"/>
          <w:szCs w:val="24"/>
        </w:rPr>
        <w:t>проекту на территории г.о</w:t>
      </w:r>
      <w:proofErr w:type="gramStart"/>
      <w:r w:rsidR="001A55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A557D">
        <w:rPr>
          <w:rFonts w:ascii="Times New Roman" w:hAnsi="Times New Roman" w:cs="Times New Roman"/>
          <w:sz w:val="24"/>
          <w:szCs w:val="24"/>
        </w:rPr>
        <w:t>ызрань</w:t>
      </w:r>
      <w:r w:rsidRPr="001A557D">
        <w:rPr>
          <w:rFonts w:ascii="Times New Roman" w:hAnsi="Times New Roman" w:cs="Times New Roman"/>
          <w:sz w:val="24"/>
          <w:szCs w:val="24"/>
        </w:rPr>
        <w:t xml:space="preserve">. В том числе, в течение всего периода реализации проекта по мере необходимости в работу будут включаться новые добровольцы. </w:t>
      </w:r>
    </w:p>
    <w:p w:rsidR="002A5644" w:rsidRPr="001A557D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Работа с представителями целевой группы будет вестись непрерывно. Будут сформированы добровольческие пары/тройки, которые закрепятся за определенными людьми/семьями, они будут оказывать помощь по дому, посильный небольшой ремонт, будут выстраивать общение, поздравлять с праздниками и т.д. Идея проекта состоит именно в организации постоянного общения и взаимодействия представителей разных поколений. </w:t>
      </w:r>
    </w:p>
    <w:p w:rsid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Планируется распределение студенческих </w:t>
      </w:r>
      <w:proofErr w:type="spellStart"/>
      <w:r w:rsidRPr="001A557D">
        <w:rPr>
          <w:sz w:val="24"/>
          <w:szCs w:val="24"/>
        </w:rPr>
        <w:t>микрогрупп</w:t>
      </w:r>
      <w:proofErr w:type="spellEnd"/>
      <w:r w:rsidRPr="001A557D">
        <w:rPr>
          <w:sz w:val="24"/>
          <w:szCs w:val="24"/>
        </w:rPr>
        <w:t xml:space="preserve"> (по 2-3 человека) для выстраивания взаимодействия с пожилыми людьми с учетом рекомендаций сотрудников социальных служб и представители общественных организаций СРОО бывших малолетних узников, СГОО «Жители блокадного Ленинграда», поскольку они знают особенности людей, потребности, предпочтения. Каждой </w:t>
      </w:r>
      <w:proofErr w:type="spellStart"/>
      <w:r w:rsidRPr="001A557D">
        <w:rPr>
          <w:sz w:val="24"/>
          <w:szCs w:val="24"/>
        </w:rPr>
        <w:t>микрогруппе</w:t>
      </w:r>
      <w:proofErr w:type="spellEnd"/>
      <w:r w:rsidRPr="001A557D">
        <w:rPr>
          <w:sz w:val="24"/>
          <w:szCs w:val="24"/>
        </w:rPr>
        <w:t xml:space="preserve"> добровольцев помогут познакомиться, найти общий язык с </w:t>
      </w:r>
      <w:proofErr w:type="spellStart"/>
      <w:r w:rsidRPr="001A557D">
        <w:rPr>
          <w:sz w:val="24"/>
          <w:szCs w:val="24"/>
        </w:rPr>
        <w:t>благополучателями</w:t>
      </w:r>
      <w:proofErr w:type="spellEnd"/>
      <w:r w:rsidRPr="001A557D">
        <w:rPr>
          <w:sz w:val="24"/>
          <w:szCs w:val="24"/>
        </w:rPr>
        <w:t xml:space="preserve">. </w:t>
      </w:r>
    </w:p>
    <w:p w:rsidR="00B11BEA" w:rsidRPr="001A557D" w:rsidRDefault="00B11BEA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2A5644" w:rsidRPr="001A557D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1A557D">
        <w:rPr>
          <w:sz w:val="24"/>
          <w:szCs w:val="24"/>
        </w:rPr>
        <w:t>Добровольцы проекта, безусловно, нуждаются в постоянной поддержке и обучении. Данная деятельность будет проходить постоянно на базе образовательных учреждений-партнеров проекта,  и будет включать:</w:t>
      </w:r>
    </w:p>
    <w:p w:rsidR="002A5644" w:rsidRPr="001A557D" w:rsidRDefault="002A5644" w:rsidP="002A564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A557D">
        <w:rPr>
          <w:sz w:val="24"/>
          <w:szCs w:val="24"/>
        </w:rPr>
        <w:lastRenderedPageBreak/>
        <w:t xml:space="preserve"> регулярные (1 раз в неделю) встречи-обсуждения хода проекта, сбор предложений для усовершенствования работы, в том числе активизации новых направлений (исходя из пожеланий целевой аудитории проекта);</w:t>
      </w:r>
    </w:p>
    <w:p w:rsidR="002A5644" w:rsidRPr="001A557D" w:rsidRDefault="002A5644" w:rsidP="002A564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 консультационную поддержку добровольцев (в форме индивидуальных и групповых консультаций) специалистами социальных служб и координаторами проекта;</w:t>
      </w:r>
    </w:p>
    <w:p w:rsidR="002A5644" w:rsidRPr="001A557D" w:rsidRDefault="002A5644" w:rsidP="002A564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 совместное планирование выездных мероприятий (выезды на святые места, выезда в организации по праздничным датам и др.), распределение обязанностей;</w:t>
      </w:r>
    </w:p>
    <w:p w:rsidR="002A5644" w:rsidRPr="001A557D" w:rsidRDefault="002A5644" w:rsidP="002A564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 подготовку праздников для представителей целевой аудитории (согласно календарным и специальным праздникам);</w:t>
      </w:r>
    </w:p>
    <w:p w:rsidR="002A5644" w:rsidRPr="001A557D" w:rsidRDefault="002A5644" w:rsidP="002A564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 просмотр тематических фильмов и их обсуждение в интерактивной форме; </w:t>
      </w:r>
    </w:p>
    <w:p w:rsidR="002A5644" w:rsidRPr="001A557D" w:rsidRDefault="002A5644" w:rsidP="002A5644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A557D">
        <w:rPr>
          <w:sz w:val="24"/>
          <w:szCs w:val="24"/>
        </w:rPr>
        <w:t xml:space="preserve">встречи с экспертами для наиболее полного «погружения в тему» и свободного ориентирования в ней. Например, встреча молодых людей с историками позволит познакомиться с новыми фактами военных лет, особенностях жизни представителей целевой аудитории в те времена. В том числе, встреча с различного рода экспертами позволит расширить кругозор молодых людей, и в целом благоприятно повлиять на патриотическое воспитание молодых людей. </w:t>
      </w:r>
    </w:p>
    <w:p w:rsidR="002A5644" w:rsidRPr="001A557D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1A557D">
        <w:rPr>
          <w:sz w:val="24"/>
          <w:szCs w:val="24"/>
        </w:rPr>
        <w:t>Таким образом, через поддержи</w:t>
      </w:r>
      <w:r w:rsidR="00B11BEA">
        <w:rPr>
          <w:sz w:val="24"/>
          <w:szCs w:val="24"/>
        </w:rPr>
        <w:t>вающую деятельность координатор проекта сможет</w:t>
      </w:r>
      <w:r w:rsidRPr="001A557D">
        <w:rPr>
          <w:sz w:val="24"/>
          <w:szCs w:val="24"/>
        </w:rPr>
        <w:t xml:space="preserve"> вести постоянный контроль, выстраивать постоянную обратную связь, корректировать проект, дополнять его новыми направлениями добровольческой работы, исходя из предложений и потребностей целевой аудитории и добровольцев.</w:t>
      </w:r>
    </w:p>
    <w:p w:rsidR="00B11BEA" w:rsidRPr="001A557D" w:rsidRDefault="002A5644" w:rsidP="00B11BEA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1A557D">
        <w:rPr>
          <w:sz w:val="24"/>
          <w:szCs w:val="24"/>
        </w:rPr>
        <w:t>Все добровольцы будут подключаться к основным направлениям</w:t>
      </w:r>
      <w:r w:rsidR="00B11BEA">
        <w:rPr>
          <w:sz w:val="24"/>
          <w:szCs w:val="24"/>
        </w:rPr>
        <w:t xml:space="preserve"> проекта. Ко</w:t>
      </w:r>
      <w:r w:rsidRPr="001A557D">
        <w:rPr>
          <w:sz w:val="24"/>
          <w:szCs w:val="24"/>
        </w:rPr>
        <w:t xml:space="preserve">ординатор проекта будет выстраивать планировать их работу, оказывать помощь в организации мероприятий, поддерживать связь с целевой аудиторией, социальными службами. В целях поддержки интереса добровольцев, каждый квартал почетными дипломами и благодарственными письмами будут награждаться активисты проекта. Награждение будет проходить в образовательных учреждениях добровольцев, в ВУЗах во время рабочих встреч, а в школах на линейках. 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1A557D">
        <w:rPr>
          <w:sz w:val="24"/>
          <w:szCs w:val="24"/>
        </w:rPr>
        <w:t>Оказывать организационную и методическую помощь молодежи будет руководитель проекта и координаторы, специалисты-консультанты по направлениям, представители организаций-партнеров проекта. Предварительное согласие на сотрудничество получено. Все специалисты имеют должную квалификацию и имеют опыт работы с молодежью не менее 5 лет.</w:t>
      </w:r>
    </w:p>
    <w:p w:rsidR="002A5644" w:rsidRPr="002A5644" w:rsidRDefault="002A5644" w:rsidP="00B11B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b/>
          <w:sz w:val="24"/>
          <w:szCs w:val="24"/>
        </w:rPr>
      </w:pPr>
      <w:r w:rsidRPr="002A5644">
        <w:rPr>
          <w:b/>
          <w:sz w:val="24"/>
          <w:szCs w:val="24"/>
        </w:rPr>
        <w:t xml:space="preserve">2. Организация мероприятий для представителей целевой группы. 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2A5644">
        <w:rPr>
          <w:sz w:val="24"/>
          <w:szCs w:val="24"/>
        </w:rPr>
        <w:t>Организация и проведение мероприятий планируется по четырем направлениям: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2A5644">
        <w:rPr>
          <w:sz w:val="24"/>
          <w:szCs w:val="24"/>
          <w:u w:val="single"/>
        </w:rPr>
        <w:t>2.1. Проведение встреч бывших малолетних узников фашистских концлагерей, жителей блокадного Ленинграда, посвященных памятным датам целевой аудитории проекта.</w:t>
      </w:r>
      <w:r w:rsidRPr="002A5644">
        <w:rPr>
          <w:sz w:val="24"/>
          <w:szCs w:val="24"/>
        </w:rPr>
        <w:t xml:space="preserve"> Подразумеваются такие праздники как: 27 января – День снятия блокады Ленинграда, 11 апреля – Международный день освобождения узников фашистских концлагерей, 9 мая – День победы. Мероприятия будут проводиться добровольцами проекта совместно с другими организациями. Кроме того, приглашение на эти встречи представителей молодежи, которые могут подготовить творческие подарки, быть внимательными и благодарными слушателями, позволят представителям старшего поколения чувствовать себя более значимыми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  <w:u w:val="single"/>
        </w:rPr>
      </w:pPr>
      <w:r w:rsidRPr="002A5644">
        <w:rPr>
          <w:sz w:val="24"/>
          <w:szCs w:val="24"/>
          <w:u w:val="single"/>
        </w:rPr>
        <w:t xml:space="preserve">2.2. Поздравления с общепринятыми праздниками, такими как: Рождество, День защитника Отечества, Международный женский день и др. 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2A5644">
        <w:rPr>
          <w:sz w:val="24"/>
          <w:szCs w:val="24"/>
        </w:rPr>
        <w:t xml:space="preserve">Для поздравления пожилых людей с наступившим Новым годом и Рождеством планируется организация выездов по адресам Деда Мороза и Снегурочки. Организация-заявитель имеет возможность использовать костюмы партнерских организаций. Для этого потребуется  подготовка сценария, набор дополнительной группы добровольцев – водителей и фотографов. 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2A5644">
        <w:rPr>
          <w:sz w:val="24"/>
          <w:szCs w:val="24"/>
        </w:rPr>
        <w:lastRenderedPageBreak/>
        <w:t xml:space="preserve">Данные мероприятия будут проводиться исключительно силами добровольцев. </w:t>
      </w:r>
      <w:proofErr w:type="spellStart"/>
      <w:r w:rsidRPr="002A5644">
        <w:rPr>
          <w:sz w:val="24"/>
          <w:szCs w:val="24"/>
        </w:rPr>
        <w:t>Благополучатели</w:t>
      </w:r>
      <w:proofErr w:type="spellEnd"/>
      <w:r w:rsidRPr="002A5644">
        <w:rPr>
          <w:sz w:val="24"/>
          <w:szCs w:val="24"/>
        </w:rPr>
        <w:t xml:space="preserve"> примут поздравления от молодых людей и получат памятные подарки, подготовленные своими руками или приобретенные на привлеченные средства.</w:t>
      </w:r>
    </w:p>
    <w:p w:rsidR="00B11BEA" w:rsidRDefault="00B11BEA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  <w:u w:val="single"/>
        </w:rPr>
      </w:pPr>
    </w:p>
    <w:p w:rsidR="002A5644" w:rsidRPr="00B11BEA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  <w:u w:val="single"/>
        </w:rPr>
      </w:pPr>
      <w:r w:rsidRPr="00B11BEA">
        <w:rPr>
          <w:sz w:val="24"/>
          <w:szCs w:val="24"/>
          <w:u w:val="single"/>
        </w:rPr>
        <w:t xml:space="preserve">2.3. Проведение социальных, благотворительных акций и других мероприятий. 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B11BEA">
        <w:rPr>
          <w:sz w:val="24"/>
          <w:szCs w:val="24"/>
        </w:rPr>
        <w:t xml:space="preserve">В настоящее время планируется проведение акции по созданию книги рецептов </w:t>
      </w:r>
      <w:proofErr w:type="spellStart"/>
      <w:r w:rsidRPr="00B11BEA">
        <w:rPr>
          <w:sz w:val="24"/>
          <w:szCs w:val="24"/>
        </w:rPr>
        <w:t>благополучателей</w:t>
      </w:r>
      <w:proofErr w:type="spellEnd"/>
      <w:r w:rsidRPr="00B11BEA">
        <w:rPr>
          <w:sz w:val="24"/>
          <w:szCs w:val="24"/>
        </w:rPr>
        <w:t xml:space="preserve"> проекта, в которой будет рассказываться об авторе блюда и, разумеется, помещаться рецепт. В книгу планируется поместить не менее 20 рецептов. Подобная деятельность позволяет пожилым людям передать свой опыт молодежи, ощутить свою важность и значимость. А молодым людям помимо интереса в обмене опытом со старшим поколением важен и факт занятия творческой  деятельностью, а так же быть полноправными соавторами книги. В процессе реализации проекта, посещая </w:t>
      </w:r>
      <w:proofErr w:type="spellStart"/>
      <w:r w:rsidRPr="00B11BEA">
        <w:rPr>
          <w:sz w:val="24"/>
          <w:szCs w:val="24"/>
        </w:rPr>
        <w:t>благополучателей</w:t>
      </w:r>
      <w:proofErr w:type="spellEnd"/>
      <w:r w:rsidRPr="00B11BEA">
        <w:rPr>
          <w:sz w:val="24"/>
          <w:szCs w:val="24"/>
        </w:rPr>
        <w:t>, молодые люди будут заниматься совместным приготовлением пищи, фотографировать данный процесс и</w:t>
      </w:r>
      <w:r w:rsidR="00B11BEA">
        <w:rPr>
          <w:sz w:val="24"/>
          <w:szCs w:val="24"/>
        </w:rPr>
        <w:t xml:space="preserve"> собирать рецепты. Начиная с сентября 2019</w:t>
      </w:r>
      <w:r w:rsidRPr="00B11BEA">
        <w:rPr>
          <w:sz w:val="24"/>
          <w:szCs w:val="24"/>
        </w:rPr>
        <w:t xml:space="preserve"> года, группой добровольцев будет обработана собранная информация, разработан дизайн и название будущей книги. Результаты работы добровольцев будут переданы в типографию.  Предполагается книга с цветной обложкой формата А5. Следует отметить, что данное направление интересно как </w:t>
      </w:r>
      <w:proofErr w:type="spellStart"/>
      <w:r w:rsidRPr="00B11BEA">
        <w:rPr>
          <w:sz w:val="24"/>
          <w:szCs w:val="24"/>
        </w:rPr>
        <w:t>благополучателям</w:t>
      </w:r>
      <w:proofErr w:type="spellEnd"/>
      <w:r w:rsidRPr="00B11BEA">
        <w:rPr>
          <w:sz w:val="24"/>
          <w:szCs w:val="24"/>
        </w:rPr>
        <w:t>, так и добровольцам. Актуален выпуск</w:t>
      </w:r>
      <w:r w:rsidRPr="002A5644">
        <w:rPr>
          <w:sz w:val="24"/>
          <w:szCs w:val="24"/>
        </w:rPr>
        <w:t xml:space="preserve"> именно печатного издания (хотя предполагается и размещение электронного варианта книги в сети Интернет), так как представители целевой аудитории в связи со своими возрастными особенностями в подавляющем большинстве в принципе не пользуются компьютерной техникой и воспринимают книги  исключительно в традиционном формате. Выпущенные книги будут подарены пожилым людям, добровольцам, а так же переданы в библиотеки образовательных учреждений волонтеров.  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  <w:u w:val="single"/>
        </w:rPr>
      </w:pPr>
      <w:r w:rsidRPr="002A5644">
        <w:rPr>
          <w:sz w:val="24"/>
          <w:szCs w:val="24"/>
          <w:u w:val="single"/>
        </w:rPr>
        <w:t>2.4. Организация выездов на природу, к Св</w:t>
      </w:r>
      <w:r w:rsidR="00B11BEA">
        <w:rPr>
          <w:sz w:val="24"/>
          <w:szCs w:val="24"/>
          <w:u w:val="single"/>
        </w:rPr>
        <w:t xml:space="preserve">ятым местам по </w:t>
      </w:r>
      <w:proofErr w:type="spellStart"/>
      <w:r w:rsidR="00B11BEA">
        <w:rPr>
          <w:sz w:val="24"/>
          <w:szCs w:val="24"/>
          <w:u w:val="single"/>
        </w:rPr>
        <w:t>Сызранскому</w:t>
      </w:r>
      <w:proofErr w:type="spellEnd"/>
      <w:r w:rsidR="00B11BEA">
        <w:rPr>
          <w:sz w:val="24"/>
          <w:szCs w:val="24"/>
          <w:u w:val="single"/>
        </w:rPr>
        <w:t xml:space="preserve"> району</w:t>
      </w:r>
      <w:r w:rsidRPr="002A5644">
        <w:rPr>
          <w:sz w:val="24"/>
          <w:szCs w:val="24"/>
          <w:u w:val="single"/>
        </w:rPr>
        <w:t>.</w:t>
      </w:r>
    </w:p>
    <w:p w:rsidR="002A5644" w:rsidRPr="002A5644" w:rsidRDefault="002A5644" w:rsidP="002A5644">
      <w:pPr>
        <w:pStyle w:val="1"/>
        <w:tabs>
          <w:tab w:val="left" w:pos="0"/>
          <w:tab w:val="left" w:pos="426"/>
        </w:tabs>
        <w:jc w:val="both"/>
        <w:rPr>
          <w:sz w:val="24"/>
          <w:szCs w:val="24"/>
        </w:rPr>
      </w:pPr>
      <w:r w:rsidRPr="002A5644">
        <w:rPr>
          <w:sz w:val="24"/>
          <w:szCs w:val="24"/>
        </w:rPr>
        <w:t>Планируется организовать посещение представителями целевой аудитории храмов, монастырей, святых источников. Люди пожилого возраста зачастую являются верующими, даже если и не соблюдают всех обрядов, но традиционно для них важно посещение мест, связанных с верой, духовностью. В силу возраста они способны самостоятельно посетить лишь близко расположенную  церковь, а посещение относительно удалённых святых мест для них недоступно. В то время как на территории Самарской области</w:t>
      </w:r>
      <w:r w:rsidR="00B11BEA">
        <w:rPr>
          <w:sz w:val="24"/>
          <w:szCs w:val="24"/>
        </w:rPr>
        <w:t xml:space="preserve"> и </w:t>
      </w:r>
      <w:proofErr w:type="spellStart"/>
      <w:r w:rsidR="00B11BEA">
        <w:rPr>
          <w:sz w:val="24"/>
          <w:szCs w:val="24"/>
        </w:rPr>
        <w:t>Сызранского</w:t>
      </w:r>
      <w:proofErr w:type="spellEnd"/>
      <w:r w:rsidR="00B11BEA">
        <w:rPr>
          <w:sz w:val="24"/>
          <w:szCs w:val="24"/>
        </w:rPr>
        <w:t xml:space="preserve"> района </w:t>
      </w:r>
      <w:r w:rsidRPr="002A5644">
        <w:rPr>
          <w:sz w:val="24"/>
          <w:szCs w:val="24"/>
        </w:rPr>
        <w:t xml:space="preserve"> расположены уникальные храмы, монастыри, источники и др. Предполагается проводить выезды к Святым местам в вес</w:t>
      </w:r>
      <w:r w:rsidR="00B11BEA">
        <w:rPr>
          <w:sz w:val="24"/>
          <w:szCs w:val="24"/>
        </w:rPr>
        <w:t xml:space="preserve">енний и летний периоды. </w:t>
      </w:r>
      <w:r w:rsidRPr="002A5644">
        <w:rPr>
          <w:sz w:val="24"/>
          <w:szCs w:val="24"/>
        </w:rPr>
        <w:t xml:space="preserve">Каждая поездка будет включать посещение святых мест, беседу с батюшкой (предварительная договоренность в приходах достигнута), отдых на природе, пикник, общение с молодым поколением. Поездки будут нетяжелыми, поскольку выезды будут совершаться в места, находящиеся </w:t>
      </w:r>
      <w:r w:rsidR="00B11BEA">
        <w:rPr>
          <w:sz w:val="24"/>
          <w:szCs w:val="24"/>
        </w:rPr>
        <w:t>не очень далеко от города</w:t>
      </w:r>
      <w:r w:rsidRPr="002A5644">
        <w:rPr>
          <w:sz w:val="24"/>
          <w:szCs w:val="24"/>
        </w:rPr>
        <w:t xml:space="preserve"> в комфортабельных автобусах.</w:t>
      </w:r>
    </w:p>
    <w:p w:rsidR="002A5644" w:rsidRDefault="002A5644" w:rsidP="002A564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Выезды будут организованы координатором и группами добровольцев, которые не только обеспечат информирование пожилых людей, набор группы, подготовку автобусов, закупку продуктов и т.д., но и познакомятся с краеведческими материалами и разработают экскурсию на время поездки. В обязанности молодых людей также войдет оказание помощи при посадке в транспорт, выходу из него, сопровождение и оказание необходимой помощи в ходе посещения Святого места. Так же будет привлечен медицинский работник, для оказания скорой медицинской помощи, в случае необходимости. Договоренность достигнута с медицински</w:t>
      </w:r>
      <w:r w:rsidR="00646B1A">
        <w:rPr>
          <w:rFonts w:ascii="Times New Roman" w:hAnsi="Times New Roman" w:cs="Times New Roman"/>
          <w:sz w:val="24"/>
          <w:szCs w:val="24"/>
        </w:rPr>
        <w:t>ми работниками (волонтерами).</w:t>
      </w:r>
      <w:r w:rsidRPr="002A5644">
        <w:rPr>
          <w:rFonts w:ascii="Times New Roman" w:hAnsi="Times New Roman" w:cs="Times New Roman"/>
          <w:sz w:val="24"/>
          <w:szCs w:val="24"/>
        </w:rPr>
        <w:t xml:space="preserve"> Для организации поездки необходим транспорт.</w:t>
      </w:r>
    </w:p>
    <w:p w:rsidR="00646B1A" w:rsidRDefault="00646B1A" w:rsidP="002A564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46B1A" w:rsidRDefault="00646B1A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lastRenderedPageBreak/>
        <w:t>3. Оказание адресной помощи представителям целевой группы силами добровольцев.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Планируется подготовка двух групп добровольцев: </w:t>
      </w:r>
      <w:proofErr w:type="gramStart"/>
      <w:r w:rsidRPr="002A5644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2A5644">
        <w:rPr>
          <w:rFonts w:ascii="Times New Roman" w:hAnsi="Times New Roman" w:cs="Times New Roman"/>
          <w:sz w:val="24"/>
          <w:szCs w:val="24"/>
        </w:rPr>
        <w:t xml:space="preserve"> и дополнительной.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В ходе подготовки основной группы добровольцев будет уделено внимание формированию у них навыков ведения диалога с пожилыми людьми, информированию их об особенностях данной аудитории. Планируется организация регулярных посещений в течение всего срока реализации проекта. Во время посещений предполагается занятость добровольцев в следующих сферах:</w:t>
      </w:r>
    </w:p>
    <w:p w:rsidR="002A5644" w:rsidRPr="002A5644" w:rsidRDefault="002A5644" w:rsidP="002A56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 оказание помощи по дому (уборка, мытье окон, вынос старых вещей и мебели, уборка посуды и т.д.);</w:t>
      </w:r>
    </w:p>
    <w:p w:rsidR="002A5644" w:rsidRPr="002A5644" w:rsidRDefault="002A5644" w:rsidP="002A56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644">
        <w:rPr>
          <w:rFonts w:ascii="Times New Roman" w:hAnsi="Times New Roman" w:cs="Times New Roman"/>
          <w:sz w:val="24"/>
          <w:szCs w:val="24"/>
        </w:rPr>
        <w:t>малый посильный ремонт (ремонт ручек дверей, окон, мебели, розеток, выключателей, поклейка обоев, ремонт забора, если частный сектор и др.);</w:t>
      </w:r>
      <w:proofErr w:type="gramEnd"/>
    </w:p>
    <w:p w:rsidR="002A5644" w:rsidRPr="002A5644" w:rsidRDefault="002A5644" w:rsidP="002A56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 организация досуга (беседы, прогулки, совместное приготовление пищи, совместная уборка, высадка цветов в палисадниках/клумбах/цветочных горшках, игра в настольные игры и др.);</w:t>
      </w:r>
    </w:p>
    <w:p w:rsidR="002A5644" w:rsidRPr="002A5644" w:rsidRDefault="002A5644" w:rsidP="002A56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 сопровождение (в поликлинику, органы социального обслуживания и др.);</w:t>
      </w:r>
    </w:p>
    <w:p w:rsidR="002A5644" w:rsidRPr="002A5644" w:rsidRDefault="002A5644" w:rsidP="002A564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 проведение знакомства пожилых людей с работой сайта Государственных услуг, оформление услуг в случае необходимости, регистрация 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 для посещения поликлиники и т.д.</w:t>
      </w:r>
    </w:p>
    <w:p w:rsidR="002A5644" w:rsidRPr="002A5644" w:rsidRDefault="002A5644" w:rsidP="002A564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Даная работа будет проводиться системно. Сформированные 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 (2-3 человека) волонтеров будут прикреплены к определенным людям/семьям. 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Межпоколенческие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 встречи будут осуществляться не реже 2-3 раз в месяц, или чаще в случае  необходимости. Очень важно, чтобы между добровольцами и 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 установились доверительные отношения, чтобы встречи молодых и пожилых людей доставляли радость и тем и другим. </w:t>
      </w:r>
    </w:p>
    <w:p w:rsidR="002A5644" w:rsidRPr="002A5644" w:rsidRDefault="002A5644" w:rsidP="002A564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Дополнительная группа волонтеров будет состоять из студентов медицинских образовательных учреждений, которые, в свою очередь, будут посещать пожилых людей с целью проведения углубленного профилактического консультирования. Студенты могут измерять давление, уровень сахара в крови и др. Планируется посещение 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 не чаще 1 раза в месяц. Включение данной группы волон</w:t>
      </w:r>
      <w:r w:rsidR="00B42D38">
        <w:rPr>
          <w:rFonts w:ascii="Times New Roman" w:hAnsi="Times New Roman" w:cs="Times New Roman"/>
          <w:sz w:val="24"/>
          <w:szCs w:val="24"/>
        </w:rPr>
        <w:t>теров планируется с декабря 2020</w:t>
      </w:r>
      <w:r w:rsidRPr="002A5644">
        <w:rPr>
          <w:rFonts w:ascii="Times New Roman" w:hAnsi="Times New Roman" w:cs="Times New Roman"/>
          <w:sz w:val="24"/>
          <w:szCs w:val="24"/>
        </w:rPr>
        <w:t xml:space="preserve"> года. Уже достигнута договоренность с Самарским областным центром медицинской профилактики в вопросах привлечения профессиональных добровольцев.</w:t>
      </w:r>
    </w:p>
    <w:p w:rsidR="002A5644" w:rsidRPr="002A5644" w:rsidRDefault="002A5644" w:rsidP="002A564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 xml:space="preserve">Так же в процессе реализации проекта по мере необходимости будут привлекаться другие волонтеры-профессионалы. Например, в период организации рождественских выездов потребуются водители и фотографы. </w:t>
      </w:r>
    </w:p>
    <w:p w:rsidR="002A5644" w:rsidRP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44">
        <w:rPr>
          <w:rFonts w:ascii="Times New Roman" w:hAnsi="Times New Roman" w:cs="Times New Roman"/>
          <w:b/>
          <w:sz w:val="24"/>
          <w:szCs w:val="24"/>
        </w:rPr>
        <w:t>4. Информационное освещение деятельности по проекту.</w:t>
      </w:r>
    </w:p>
    <w:p w:rsidR="002A5644" w:rsidRDefault="002A5644" w:rsidP="002A5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644">
        <w:rPr>
          <w:rFonts w:ascii="Times New Roman" w:hAnsi="Times New Roman" w:cs="Times New Roman"/>
          <w:sz w:val="24"/>
          <w:szCs w:val="24"/>
        </w:rPr>
        <w:t>Информационным освещением де</w:t>
      </w:r>
      <w:r w:rsidR="002464A9">
        <w:rPr>
          <w:rFonts w:ascii="Times New Roman" w:hAnsi="Times New Roman" w:cs="Times New Roman"/>
          <w:sz w:val="24"/>
          <w:szCs w:val="24"/>
        </w:rPr>
        <w:t>ятельности по проекту «Мы вместе, мы рядом</w:t>
      </w:r>
      <w:r w:rsidRPr="002A5644">
        <w:rPr>
          <w:rFonts w:ascii="Times New Roman" w:hAnsi="Times New Roman" w:cs="Times New Roman"/>
          <w:sz w:val="24"/>
          <w:szCs w:val="24"/>
        </w:rPr>
        <w:t>» будут заниматься добровольцы проекта и их координаторы. Текущая информация по проекту будет публиковаться на сайтах образовательных учреждений, студенты и школьники которых являются добровольцами проекта, других организаций-партнеров, в печатных изданиях, а так ж</w:t>
      </w:r>
      <w:r w:rsidR="002464A9">
        <w:rPr>
          <w:rFonts w:ascii="Times New Roman" w:hAnsi="Times New Roman" w:cs="Times New Roman"/>
          <w:sz w:val="24"/>
          <w:szCs w:val="24"/>
        </w:rPr>
        <w:t>е в группах социальных сетей –</w:t>
      </w:r>
      <w:r w:rsidRPr="002A56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A564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A5644">
        <w:rPr>
          <w:rFonts w:ascii="Times New Roman" w:hAnsi="Times New Roman" w:cs="Times New Roman"/>
          <w:sz w:val="24"/>
          <w:szCs w:val="24"/>
        </w:rPr>
        <w:t xml:space="preserve">». Деятельность по данному </w:t>
      </w:r>
      <w:r w:rsidRPr="002A5644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направлению будет вестись на всем протяжении реализации проекта. </w:t>
      </w:r>
    </w:p>
    <w:p w:rsidR="00760CCD" w:rsidRDefault="00572FFE" w:rsidP="00760C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2FFE">
        <w:rPr>
          <w:rFonts w:ascii="Times New Roman" w:hAnsi="Times New Roman" w:cs="Times New Roman"/>
          <w:sz w:val="24"/>
          <w:szCs w:val="24"/>
        </w:rPr>
        <w:t>VI. КАЛЕНДАРНЫЙ ПЛАН-ГРАФИК РЕАЛИЗАЦИИ ПРОЕКТА</w:t>
      </w:r>
    </w:p>
    <w:tbl>
      <w:tblPr>
        <w:tblW w:w="93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2804"/>
        <w:gridCol w:w="2441"/>
        <w:gridCol w:w="2836"/>
      </w:tblGrid>
      <w:tr w:rsidR="00760CCD" w:rsidRPr="00760CCD" w:rsidTr="00646B1A">
        <w:trPr>
          <w:trHeight w:val="1394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Дата / Период     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Название мер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оприятия /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Вид деятельности 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География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Основные результаты(по каждому мероприятию)</w:t>
            </w:r>
          </w:p>
        </w:tc>
      </w:tr>
      <w:tr w:rsidR="00760CCD" w:rsidRPr="00760CCD" w:rsidTr="00646B1A">
        <w:trPr>
          <w:trHeight w:val="4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Январь 20</w:t>
            </w:r>
            <w:r w:rsidR="00646B1A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B42D3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Начало проекта. Общее собрание.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Формирование видения деятельности по проекту в целом. Составление планов его реализации.</w:t>
            </w:r>
          </w:p>
        </w:tc>
      </w:tr>
      <w:tr w:rsidR="00760CCD" w:rsidRPr="00760CCD" w:rsidTr="00646B1A">
        <w:trPr>
          <w:trHeight w:val="40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Январь 20</w:t>
            </w:r>
            <w:r w:rsidR="00646B1A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B42D3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Встреча с добровольцами медицинских образовательных учреждений.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646B1A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Сызранский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медико-гуманитарный колледж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Набор группы волонтеров для участия в проекте. Постановка задач перед волонтерами, осуществление договоренностей по деятельности в проекте.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Январь</w:t>
            </w:r>
          </w:p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Встреча добровольцев с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экспертои-историком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>. Тематика: Блокада Ленинграда.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Раскрытие темы.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Получение знаний добровольцами о периоде блокады.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Январь</w:t>
            </w:r>
          </w:p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Подготовка и участие в организации праздника, посвященного дню снятия блокады Ленинграда (27 января).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Организации жителей блокадного Ленинграда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Оказана помощь в организации праздничного мероприятия.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Осуществлен подвоз пожилых людей к месту проведения праздника.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Февраль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Встреча добровольцев с экспертами. Тематика: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Скрапбукинг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Молодые люди обучатся технологии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скрапбукинг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, которую впоследствии </w:t>
            </w:r>
            <w:r w:rsidRPr="00760CCD">
              <w:rPr>
                <w:rFonts w:ascii="Courier New" w:hAnsi="Courier New" w:cs="Courier New"/>
                <w:sz w:val="24"/>
                <w:szCs w:val="24"/>
              </w:rPr>
              <w:lastRenderedPageBreak/>
              <w:t>смогут использовать при подготовке подарков для пожилых людей.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lastRenderedPageBreak/>
              <w:t>Февраль</w:t>
            </w:r>
          </w:p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Подготовка и поздравление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 с Днем защитника Отечества. 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Территории реализации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Поздравление пожилых людей с праздником и вручение подарков, подготовленных добровольцами.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Февраль</w:t>
            </w:r>
          </w:p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Награждение лучших добровольцев.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Проведение локального праздничного мероприятия. 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Март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Подготовка и поздравление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 с Международным женским днем.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Территории реализации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Поздравление пожилых людей с праздником и вручение подарков, подготовленных добровольцами.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Март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Встреча добровольцев с экспертом-историком. Тематика: Узники фашистских концлагерей.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Раскрытие темы.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Получение знаний добровольцами о периоде блокады.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Март – апрель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Подготовка и участие в организации, посвященного Международному дню освобождения узников фашистских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концлегерей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Организации бывших малолетних узников.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Оказана помощь в организации праздничного мероприятия.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Осуществлен подвоз пожилых людей к месту проведения праздника.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Март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Встреча добровольцев с экспертом-историком. Тематика: День </w:t>
            </w:r>
            <w:r w:rsidRPr="00760CCD">
              <w:rPr>
                <w:rFonts w:ascii="Courier New" w:hAnsi="Courier New" w:cs="Courier New"/>
                <w:sz w:val="24"/>
                <w:szCs w:val="24"/>
              </w:rPr>
              <w:lastRenderedPageBreak/>
              <w:t>Победы.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lastRenderedPageBreak/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Раскрытие темы.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Получение знаний добровольцами о периоде блокады.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Март – апрель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Подготовка и участие в организации праздника, посвященного Дню Победы.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Организации бывших малолетних узников.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Оказана помощь в организации праздничного мероприятия.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Осуществлен подвоз пожилых людей к месту проведения праздника.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Май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</w:t>
            </w:r>
            <w:r>
              <w:rPr>
                <w:rFonts w:ascii="Courier New" w:hAnsi="Courier New" w:cs="Courier New"/>
                <w:sz w:val="24"/>
                <w:szCs w:val="24"/>
              </w:rPr>
              <w:t>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Подготовка и поздравление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 с Днем Победы.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Территории реализации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Добровольцами поздравлены и вручены подарки пожилым людям.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Май - июнь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Подготовка и организация поездки на святые места. 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Территор</w:t>
            </w:r>
            <w:r w:rsidR="00646B1A">
              <w:rPr>
                <w:rFonts w:ascii="Courier New" w:hAnsi="Courier New" w:cs="Courier New"/>
                <w:sz w:val="24"/>
                <w:szCs w:val="24"/>
              </w:rPr>
              <w:t xml:space="preserve">ии святых мест </w:t>
            </w:r>
            <w:proofErr w:type="spellStart"/>
            <w:r w:rsidR="00646B1A">
              <w:rPr>
                <w:rFonts w:ascii="Courier New" w:hAnsi="Courier New" w:cs="Courier New"/>
                <w:sz w:val="24"/>
                <w:szCs w:val="24"/>
              </w:rPr>
              <w:t>Сызранского</w:t>
            </w:r>
            <w:proofErr w:type="spellEnd"/>
            <w:r w:rsidR="00646B1A">
              <w:rPr>
                <w:rFonts w:ascii="Courier New" w:hAnsi="Courier New" w:cs="Courier New"/>
                <w:sz w:val="24"/>
                <w:szCs w:val="24"/>
              </w:rPr>
              <w:t xml:space="preserve"> района</w:t>
            </w:r>
            <w:r w:rsidRPr="00760CC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Посещение святого места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благополучателями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. 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Май </w:t>
            </w:r>
          </w:p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Награждение лучших волонтеров.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Проведение локального праздничного мероприятия.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646B1A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Январь  - декабрь</w:t>
            </w:r>
          </w:p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Подготовка и выпуск книги рецептов от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Территории реализации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Выпуск книги рецептов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Январь  2021</w:t>
            </w:r>
            <w:r w:rsidR="00646B1A">
              <w:rPr>
                <w:rFonts w:ascii="Courier New" w:hAnsi="Courier New" w:cs="Courier New"/>
                <w:sz w:val="24"/>
                <w:szCs w:val="24"/>
              </w:rPr>
              <w:t xml:space="preserve"> – декабрь 202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Рабочие встречи добровольцев и координаторов проекта.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Образовательные учреждения добровольцев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Обсуждение и анализ деятельности по проекту. Внесение предложений и изменений в план проекта. Сплочение коллектива.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Февраль</w:t>
            </w:r>
            <w:r w:rsidR="00B42D38">
              <w:rPr>
                <w:rFonts w:ascii="Courier New" w:hAnsi="Courier New" w:cs="Courier New"/>
                <w:sz w:val="24"/>
                <w:szCs w:val="24"/>
              </w:rPr>
              <w:t xml:space="preserve">  2021</w:t>
            </w:r>
            <w:r w:rsidR="00646B1A">
              <w:rPr>
                <w:rFonts w:ascii="Courier New" w:hAnsi="Courier New" w:cs="Courier New"/>
                <w:sz w:val="24"/>
                <w:szCs w:val="24"/>
              </w:rPr>
              <w:t xml:space="preserve"> – декабрь 202</w:t>
            </w:r>
            <w:r w:rsidR="00B42D38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Посещение добровольцами-студентами медицинских образовательных </w:t>
            </w:r>
            <w:r w:rsidRPr="00760CCD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учреждений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lastRenderedPageBreak/>
              <w:t>Г. С</w:t>
            </w:r>
            <w:r w:rsidR="00646B1A">
              <w:rPr>
                <w:rFonts w:ascii="Courier New" w:hAnsi="Courier New" w:cs="Courier New"/>
                <w:sz w:val="24"/>
                <w:szCs w:val="24"/>
              </w:rPr>
              <w:t>ызрань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Безвозмездное оказание услуг углубленного медицинского  консультирования.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Январь - декабрь 2021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2-3 раза в месяц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Посещение добровольцами </w:t>
            </w:r>
            <w:proofErr w:type="spellStart"/>
            <w:r w:rsidRPr="00760CCD">
              <w:rPr>
                <w:rFonts w:ascii="Courier New" w:hAnsi="Courier New" w:cs="Courier New"/>
                <w:sz w:val="24"/>
                <w:szCs w:val="24"/>
              </w:rPr>
              <w:t>благополучателей</w:t>
            </w:r>
            <w:proofErr w:type="spellEnd"/>
            <w:r w:rsidRPr="00760CCD">
              <w:rPr>
                <w:rFonts w:ascii="Courier New" w:hAnsi="Courier New" w:cs="Courier New"/>
                <w:sz w:val="24"/>
                <w:szCs w:val="24"/>
              </w:rPr>
              <w:t xml:space="preserve"> на дому. 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266CB6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Территория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реализации проекта.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Оказание необходимой социальной помощи пожилым людям.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Декабрь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Общее собрание добровольцев – участников проекта. Подведение итогов.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266CB6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г.о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.С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ызрань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Подведены итоги проекта.</w:t>
            </w:r>
          </w:p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Проведен анализ деятельности по проекту.</w:t>
            </w:r>
          </w:p>
        </w:tc>
      </w:tr>
      <w:tr w:rsidR="00760CCD" w:rsidRPr="00760CCD" w:rsidTr="00646B1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B42D38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Декабрь 2021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 xml:space="preserve"> год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Подготовка отчета по проекту.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266CB6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Территория </w:t>
            </w:r>
            <w:r w:rsidR="00760CCD" w:rsidRPr="00760CCD">
              <w:rPr>
                <w:rFonts w:ascii="Courier New" w:hAnsi="Courier New" w:cs="Courier New"/>
                <w:sz w:val="24"/>
                <w:szCs w:val="24"/>
              </w:rPr>
              <w:t>реализации проекта.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60CCD">
              <w:rPr>
                <w:rFonts w:ascii="Courier New" w:hAnsi="Courier New" w:cs="Courier New"/>
                <w:sz w:val="24"/>
                <w:szCs w:val="24"/>
              </w:rPr>
              <w:t>Подготовлен пакет содержательной и финансовой отчетности.</w:t>
            </w:r>
          </w:p>
        </w:tc>
      </w:tr>
    </w:tbl>
    <w:p w:rsidR="00604AB4" w:rsidRDefault="00604AB4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VII. РЕЗУЛЬТАТЫ ПРОЕКТА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Количественные: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Не менее 50 добровольцев примут участие в реализации проекта;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Будет улучшено качество жизни не менее 50 представителей целевой аудитории (пожилые люди, пострадавшие во время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ВОв</w:t>
      </w:r>
      <w:proofErr w:type="spellEnd"/>
      <w:proofErr w:type="gramStart"/>
      <w:r w:rsidRPr="00760C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0CCD">
        <w:rPr>
          <w:rFonts w:ascii="Times New Roman" w:hAnsi="Times New Roman" w:cs="Times New Roman"/>
          <w:sz w:val="24"/>
          <w:szCs w:val="24"/>
        </w:rPr>
        <w:t xml:space="preserve"> ветераны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>);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Не менее 50% пожилых людей будут систематически участвовать в мероприятиях проекта, к ним будут приходить для оказания помощи добровольцы;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Не менее 6 тематических мероприятий будет проведено добровольцами.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Всего будет организовано не менее 3 выездов по</w:t>
      </w:r>
      <w:r w:rsidR="00266CB6">
        <w:rPr>
          <w:rFonts w:ascii="Times New Roman" w:hAnsi="Times New Roman" w:cs="Times New Roman"/>
          <w:sz w:val="24"/>
          <w:szCs w:val="24"/>
        </w:rPr>
        <w:t xml:space="preserve"> Святым местам </w:t>
      </w:r>
      <w:proofErr w:type="spellStart"/>
      <w:r w:rsidR="00266CB6">
        <w:rPr>
          <w:rFonts w:ascii="Times New Roman" w:hAnsi="Times New Roman" w:cs="Times New Roman"/>
          <w:sz w:val="24"/>
          <w:szCs w:val="24"/>
        </w:rPr>
        <w:t>Сызранского</w:t>
      </w:r>
      <w:proofErr w:type="spellEnd"/>
      <w:r w:rsidR="00266C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60CCD">
        <w:rPr>
          <w:rFonts w:ascii="Times New Roman" w:hAnsi="Times New Roman" w:cs="Times New Roman"/>
          <w:sz w:val="24"/>
          <w:szCs w:val="24"/>
        </w:rPr>
        <w:t>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Не менее 2 публикаций о деятельности по проекту будет размещено в печатных СМИ или по </w:t>
      </w:r>
      <w:r w:rsidRPr="00760CCD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760C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Не менее 10 публикаций в месяц будет размещаться добровольцами в сети Интернет.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60CCD" w:rsidRPr="000D4237" w:rsidRDefault="000D4237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Качественные: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Установятся дружеские отношения между представителями двух поколений, участвующих в проекте;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Пожилые люди улучшат качество своей жизни;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lastRenderedPageBreak/>
        <w:t>Пожилые люди получат духовное удовлетворение от поездок по Святым местам;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Добровольческая деятельность будет выстроена системным образом, с учетом интересов молодежи и пожилых людей;</w:t>
      </w:r>
    </w:p>
    <w:p w:rsidR="00760CCD" w:rsidRPr="00760CCD" w:rsidRDefault="00760CCD" w:rsidP="000D42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Будут сформированы устойчивые группы добровольцев для дальнейшей работы с пожилыми людьми.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Посещения добровольцев будут фиксироваться в электронном журнале. Качество взаимодействия и оказанной помощь будет оцениваться через отзывы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и добровольцев. С представителями целевой аудитории будет организована обратная связь посредством ежемесячных звонков координаторов проекта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благополучателям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>, поскольку важно понимать, насколько они удовлетворены встречами, общением, совместной деятельностью. В процессе работы с добровольцами будет организована обратная связь через регулярные встречи (обсуждения), на которых будут отмечаться положительные результаты и выделяться проблемные зоны. Проведение мероприятий будет сопровождаться фотосъемкой, опросными листами, листами регистрации. Деятельность по проекту будет отражена в печатных и электронных СМИ.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VIII. ДАЛЬНЕЙШЕЕ РАЗВИТИЕ ПРОЕКТА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Развитие деятельности в данном направлении возможно за счет сформировавшихся волонтерских групп. Группы молодежи и далее будут поддерживать отношения с пожилыми людьми, оказывать им посильную помощь. Организация этого процесса интересна учебным заведениям, на базе которых будут сформированы добровольческие группы, с точки зрения патриотического воспитания молодежи.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Кроме того для развития проекта планируется привлечение ресурсов нашей организацией через конкурсы грантов.</w:t>
      </w: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lastRenderedPageBreak/>
        <w:t>IX. СМЕТА ПРОЕКТА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1. Оплата труда:</w:t>
      </w:r>
    </w:p>
    <w:p w:rsidR="000D4237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А. Оплата труда штатных сотрудников: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860"/>
        <w:gridCol w:w="1210"/>
        <w:gridCol w:w="1210"/>
        <w:gridCol w:w="990"/>
        <w:gridCol w:w="1100"/>
        <w:gridCol w:w="990"/>
        <w:gridCol w:w="1430"/>
      </w:tblGrid>
      <w:tr w:rsidR="00760CCD" w:rsidRPr="00760CCD" w:rsidTr="00760CCD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Оплата 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труда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  <w:t>занятости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60CCD" w:rsidRPr="00760CCD" w:rsidTr="00760CCD">
        <w:trPr>
          <w:trHeight w:val="360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Координатор проекта (Сызрань)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C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A3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266CB6" w:rsidRDefault="00266CB6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26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0CCD" w:rsidRPr="00760CCD" w:rsidTr="00760CCD">
        <w:trPr>
          <w:trHeight w:val="70"/>
          <w:tblCellSpacing w:w="5" w:type="nil"/>
        </w:trPr>
        <w:tc>
          <w:tcPr>
            <w:tcW w:w="5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0D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266CB6" w:rsidRDefault="00266CB6" w:rsidP="000D4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266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266CB6" w:rsidRDefault="00266CB6" w:rsidP="000D4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105000</w:t>
            </w:r>
          </w:p>
        </w:tc>
      </w:tr>
    </w:tbl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Б. Оплата труда консультантов и привлеченных специалистов: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35"/>
        <w:gridCol w:w="1920"/>
        <w:gridCol w:w="1200"/>
        <w:gridCol w:w="960"/>
        <w:gridCol w:w="1080"/>
        <w:gridCol w:w="1320"/>
      </w:tblGrid>
      <w:tr w:rsidR="00760CCD" w:rsidRPr="00760CCD" w:rsidTr="00760CC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   Должность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Кол-во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руб./час, день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руб.   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32500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32500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44650</w:t>
            </w:r>
          </w:p>
        </w:tc>
      </w:tr>
    </w:tbl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2. Приобретение товаров, работ, услуг: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870"/>
        <w:gridCol w:w="810"/>
        <w:gridCol w:w="1175"/>
        <w:gridCol w:w="745"/>
        <w:gridCol w:w="1320"/>
      </w:tblGrid>
      <w:tr w:rsidR="00760CCD" w:rsidRPr="00760CCD" w:rsidTr="00760CC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ед.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руб.   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Канцтовары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266CB6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60CCD"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асходные материалы для проекта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Хоз</w:t>
            </w:r>
            <w:proofErr w:type="gramStart"/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овары</w:t>
            </w:r>
            <w:proofErr w:type="spellEnd"/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расходные материалы для мелкого ремонта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Цветы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банковских услуг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266CB6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60CCD"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услуги (поездки для целевой группы)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Печать благодарственных писем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8.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печать издания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5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0CCD" w:rsidRPr="00760C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4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D9053C" w:rsidP="00760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54500</w:t>
            </w:r>
          </w:p>
        </w:tc>
      </w:tr>
    </w:tbl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6. Уплата налогов, сборов, страховых взносов и иных обязательных платежей в бюджетную систему РФ: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306"/>
        <w:gridCol w:w="1334"/>
        <w:gridCol w:w="1320"/>
      </w:tblGrid>
      <w:tr w:rsidR="00760CCD" w:rsidRPr="00760CCD" w:rsidTr="00760CC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Ставка  </w:t>
            </w:r>
          </w:p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(порядок расчета)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Всего 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Имеется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760CCD" w:rsidRPr="00760CCD" w:rsidTr="00760CCD">
        <w:trPr>
          <w:trHeight w:val="26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руб.   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руб.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 руб.   </w:t>
            </w:r>
          </w:p>
        </w:tc>
      </w:tr>
      <w:tr w:rsidR="00760CCD" w:rsidRPr="00760CCD" w:rsidTr="00760C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с фонда оплаты   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штатных сотрудников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75198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18120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57078</w:t>
            </w:r>
          </w:p>
        </w:tc>
      </w:tr>
      <w:tr w:rsidR="00760CCD" w:rsidRPr="00760CCD" w:rsidTr="00760CC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с фонда оплаты   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консультантов и привлеченных </w:t>
            </w:r>
            <w:r w:rsidRPr="00760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специалистов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12100,15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>12100,15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sz w:val="24"/>
                <w:szCs w:val="24"/>
              </w:rPr>
              <w:t>87298,15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sz w:val="24"/>
                <w:szCs w:val="24"/>
              </w:rPr>
              <w:t>18120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69178,15</w:t>
            </w:r>
          </w:p>
        </w:tc>
      </w:tr>
    </w:tbl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A337DD" w:rsidRPr="00760CCD" w:rsidRDefault="00A337D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4080"/>
      </w:tblGrid>
      <w:tr w:rsidR="00760CCD" w:rsidRPr="00760CCD" w:rsidTr="00760CCD">
        <w:trPr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ПОЛНАЯ СТОИМОСТЬ ПРОЕКТА, в т.ч.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0CCD">
              <w:rPr>
                <w:rFonts w:ascii="Times New Roman" w:hAnsi="Times New Roman" w:cs="Times New Roman"/>
                <w:b/>
                <w:sz w:val="24"/>
                <w:szCs w:val="24"/>
              </w:rPr>
              <w:t>551320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СУБСИДИИ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sz w:val="24"/>
                <w:szCs w:val="24"/>
              </w:rPr>
              <w:t>450000</w:t>
            </w:r>
          </w:p>
        </w:tc>
      </w:tr>
      <w:tr w:rsidR="00760CCD" w:rsidRPr="00760CCD" w:rsidTr="00760CCD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 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CD" w:rsidRPr="00760CCD" w:rsidRDefault="00760CCD" w:rsidP="0076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CD">
              <w:rPr>
                <w:rFonts w:ascii="Times New Roman" w:hAnsi="Times New Roman" w:cs="Times New Roman"/>
                <w:b/>
                <w:sz w:val="24"/>
                <w:szCs w:val="24"/>
              </w:rPr>
              <w:t>101320</w:t>
            </w:r>
          </w:p>
        </w:tc>
      </w:tr>
    </w:tbl>
    <w:p w:rsidR="000D4237" w:rsidRDefault="000D4237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b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1. Оплата труда:</w:t>
      </w:r>
      <w:bookmarkStart w:id="0" w:name="_GoBack"/>
      <w:bookmarkEnd w:id="0"/>
    </w:p>
    <w:p w:rsidR="00760CCD" w:rsidRPr="00760CCD" w:rsidRDefault="00760CCD" w:rsidP="00760CCD">
      <w:pPr>
        <w:rPr>
          <w:rFonts w:ascii="Times New Roman" w:hAnsi="Times New Roman" w:cs="Times New Roman"/>
          <w:b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А. Оплата труда штатных сотрудников: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Зарплата руководителя, координаторов, бухгалтера является средней по региону.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Координатор проекта на территории будет осуществлять организационную работу на территориях, участвующих в проекте, поддерживать связь с организаторами проекта, работать с добровольческой командой, связываться с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и т.д. Такие сотрудники необходимы для стимулирования групп участников и для формирования более устойчивых отношений, и, как следствие, более качественных результатов.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Зарплата коор</w:t>
      </w:r>
      <w:r w:rsidR="000D4237">
        <w:rPr>
          <w:rFonts w:ascii="Times New Roman" w:hAnsi="Times New Roman" w:cs="Times New Roman"/>
          <w:sz w:val="24"/>
          <w:szCs w:val="24"/>
        </w:rPr>
        <w:t>динаторов в г</w:t>
      </w:r>
      <w:proofErr w:type="gramStart"/>
      <w:r w:rsidR="000D423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D4237">
        <w:rPr>
          <w:rFonts w:ascii="Times New Roman" w:hAnsi="Times New Roman" w:cs="Times New Roman"/>
          <w:sz w:val="24"/>
          <w:szCs w:val="24"/>
        </w:rPr>
        <w:t>ызрань и</w:t>
      </w:r>
      <w:r w:rsidRPr="00760CCD">
        <w:rPr>
          <w:rFonts w:ascii="Times New Roman" w:hAnsi="Times New Roman" w:cs="Times New Roman"/>
          <w:sz w:val="24"/>
          <w:szCs w:val="24"/>
        </w:rPr>
        <w:t xml:space="preserve"> является собственным вкладом, поскольку на данных территориях проект уже запущен и осуществляется с сентября 2014г. при поддержке фонда С</w:t>
      </w:r>
      <w:r w:rsidRPr="00760CCD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760CCD">
        <w:rPr>
          <w:rFonts w:ascii="Times New Roman" w:hAnsi="Times New Roman" w:cs="Times New Roman"/>
          <w:sz w:val="24"/>
          <w:szCs w:val="24"/>
        </w:rPr>
        <w:t>. Деятельность в рамках пр</w:t>
      </w:r>
      <w:r w:rsidR="000D4237">
        <w:rPr>
          <w:rFonts w:ascii="Times New Roman" w:hAnsi="Times New Roman" w:cs="Times New Roman"/>
          <w:sz w:val="24"/>
          <w:szCs w:val="24"/>
        </w:rPr>
        <w:t>оекта «Мы вместе, мы рядом»</w:t>
      </w:r>
      <w:r w:rsidRPr="00760CCD">
        <w:rPr>
          <w:rFonts w:ascii="Times New Roman" w:hAnsi="Times New Roman" w:cs="Times New Roman"/>
          <w:sz w:val="24"/>
          <w:szCs w:val="24"/>
        </w:rPr>
        <w:t xml:space="preserve"> дополняет работу координатора.</w:t>
      </w:r>
    </w:p>
    <w:p w:rsidR="00760CCD" w:rsidRPr="00760CCD" w:rsidRDefault="00760CCD" w:rsidP="00760CCD">
      <w:pPr>
        <w:rPr>
          <w:rFonts w:ascii="Times New Roman" w:hAnsi="Times New Roman" w:cs="Times New Roman"/>
          <w:b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Б. Оплата труда консультантов и привлеченных специалистов: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Тренерская работа важна для более качественной и мотивированной работы волонтерских групп. С добровольцами будут организованы занятия по истории в канун памятных дат, по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скраббукингу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при подготовке подарков к праздникам, кроме того важны консультации юриста при подготовке буклета для пожилых людей, содержащего информацию отражающую систему государственной поддержки для пожилых людей.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Историк</w:t>
      </w:r>
      <w:r w:rsidRPr="00760CCD">
        <w:rPr>
          <w:rFonts w:ascii="Times New Roman" w:hAnsi="Times New Roman" w:cs="Times New Roman"/>
          <w:sz w:val="24"/>
          <w:szCs w:val="24"/>
        </w:rPr>
        <w:t xml:space="preserve"> - 3 встречи по 3 часа * 5 территорий=45 часов – подготовка и проведение углубленных интерактивных занятий, посвященных тематическим дням: День снятия блокады Ленинграда, День освобождения малолетних узников, День Победы. К сожалению, современная молодежь знает крайне мало о годах Великой Отечественной войны и регулярные обсуждения, просмотры фильмов будут очень важны и актуальны. Особенно важно то, что в рамках школьной программы уроки истории лишь в малой степени освещают Блокаду Ленинграда, дают небольшую информацию о малолетних узниках, военнопленных, угнанных на работы и т.д. Молодежь больше знает о поколении победителей.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Занятия пройдут в необычном для школьников и студентов формате, во время них ребята смогут погрузиться в тему, больше узнать о героическом прошлом нашего народа, открыть для себя страницы истории, о которых в учебниках не говорится, но знать и помнить это важно.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Тренер по </w:t>
      </w:r>
      <w:proofErr w:type="spellStart"/>
      <w:r w:rsidRPr="00760CCD">
        <w:rPr>
          <w:rFonts w:ascii="Times New Roman" w:hAnsi="Times New Roman" w:cs="Times New Roman"/>
          <w:b/>
          <w:sz w:val="24"/>
          <w:szCs w:val="24"/>
        </w:rPr>
        <w:t>скрапбукингу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– 4 часа*5 территорий=20 часов – занятия необходимы для приобретения добровольцами умений по подготовке открыток, поделок своими руками. Эти подарки добровольцы будут дарить пожилым людям к праздникам Пасхи, 8 марта, 23 февраля и т.д.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 xml:space="preserve">Дизайнер </w:t>
      </w:r>
      <w:r w:rsidRPr="00760CCD">
        <w:rPr>
          <w:rFonts w:ascii="Times New Roman" w:hAnsi="Times New Roman" w:cs="Times New Roman"/>
          <w:sz w:val="24"/>
          <w:szCs w:val="24"/>
        </w:rPr>
        <w:t xml:space="preserve">необходим для подготовки печатной продукции. Занятость рассчитана следующим образом: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Разработка логотипа проекта – 5 часов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Макет благодарственного письма – 2 часа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Макет издания – 20 часов.</w:t>
      </w:r>
    </w:p>
    <w:p w:rsidR="00760CCD" w:rsidRPr="00760CCD" w:rsidRDefault="00760CCD" w:rsidP="00760CCD">
      <w:pPr>
        <w:rPr>
          <w:rFonts w:ascii="Times New Roman" w:hAnsi="Times New Roman" w:cs="Times New Roman"/>
          <w:b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2. Приобретение товаров, работ, услуг.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Канцтовары для работы на территориях необходимы для проведения занятий с добровольцами, подготовки подарков пожилым людям, оформления праздников и др. Будет приобретаться бумага белая, цветная, скотч, гуашь, ватман,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флип-чарт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, маркеры, специальные товары для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Канцтовары и расходные материалы для проекта необходимы для </w:t>
      </w:r>
      <w:proofErr w:type="gramStart"/>
      <w:r w:rsidRPr="00760CCD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 w:rsidRPr="00760CCD">
        <w:rPr>
          <w:rFonts w:ascii="Times New Roman" w:hAnsi="Times New Roman" w:cs="Times New Roman"/>
          <w:sz w:val="24"/>
          <w:szCs w:val="24"/>
        </w:rPr>
        <w:t xml:space="preserve"> деятельность (подготовка договоров и соглашений, писем, проведение совещаний с сотрудниками проекта и др.).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760C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60CCD">
        <w:rPr>
          <w:rFonts w:ascii="Times New Roman" w:hAnsi="Times New Roman" w:cs="Times New Roman"/>
          <w:sz w:val="24"/>
          <w:szCs w:val="24"/>
        </w:rPr>
        <w:t>овары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и расходные материалы для мелкого ремонта необходимы на каждой территории для основной деятельности по проекту. Будут приобретаться моющие средства, гвозди, скобы, краска, доски и т.д. в зависимости от потребностей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>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Цветы будут нужны при подготовке тематических праздников для вручения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благополучателям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>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Оплата банковских услуг – по тарифам банка, частично за счет привлеченных средств.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Транспортные услуги (поездки для целевой группы). Имеем ввидуаренду автобусов для совершения поездок целевой группы на Святые места. В среднем 1 поездка составляет 12000.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Благодарственные письма необходимы для вручения их добровольцам с целью поддержки мотивации.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Издание будет содержать рецепты и советы по приготовлению блюд от целевой группы, истории от них, фотографии процесса приготовления фирменных блюд. Издание будет издано форматом А5 и включит не менее 24 страниц, цветную обложку. Тираж 200 экз.</w:t>
      </w:r>
    </w:p>
    <w:p w:rsidR="00760CCD" w:rsidRPr="00760CCD" w:rsidRDefault="00760CCD" w:rsidP="00760CCD">
      <w:pPr>
        <w:rPr>
          <w:rFonts w:ascii="Times New Roman" w:hAnsi="Times New Roman" w:cs="Times New Roman"/>
          <w:b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6. Уплата налогов, сборов, страховых взносов и иных обязательных платежей в бюджетную систему РФ.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Отчисления со штатных сотрудников проекта – 30,2%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lastRenderedPageBreak/>
        <w:t>Отчисления привлеченных специалистов (гражданско-правовые договора) проекта – 27,1%.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0D423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CCD">
        <w:rPr>
          <w:rFonts w:ascii="Times New Roman" w:hAnsi="Times New Roman" w:cs="Times New Roman"/>
          <w:b/>
          <w:sz w:val="24"/>
          <w:szCs w:val="24"/>
        </w:rPr>
        <w:t>Прочие расходы, непосредственно связанные с  осуществлением мероприятий социального проекта.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Расходы на ГСМ  необходимы для осуществления поездок сотрудников (для проведения семинаров-тренингов, осуществления контроля).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Поездки руководителя проекта для осуществления контроля в Сызрань будут осуществляться по графику 1 раз в месяц, т.к. данная площадка уже работает в рам</w:t>
      </w:r>
      <w:r w:rsidR="000D4237">
        <w:rPr>
          <w:rFonts w:ascii="Times New Roman" w:hAnsi="Times New Roman" w:cs="Times New Roman"/>
          <w:sz w:val="24"/>
          <w:szCs w:val="24"/>
        </w:rPr>
        <w:t>ках проекта «Мы вместе, мы рядом</w:t>
      </w:r>
      <w:r w:rsidRPr="00760CCD">
        <w:rPr>
          <w:rFonts w:ascii="Times New Roman" w:hAnsi="Times New Roman" w:cs="Times New Roman"/>
          <w:sz w:val="24"/>
          <w:szCs w:val="24"/>
        </w:rPr>
        <w:t xml:space="preserve">» и имеет положительные результаты своей деятельности. Проезд будет осуществляться за счет привлеченных средств и ресурсов. 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Поездки руководителя на территории Красноярского, Волжского и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районов будет осуществляться по графику – раз в две недели. Таким </w:t>
      </w:r>
      <w:proofErr w:type="gramStart"/>
      <w:r w:rsidRPr="00760CC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60CCD">
        <w:rPr>
          <w:rFonts w:ascii="Times New Roman" w:hAnsi="Times New Roman" w:cs="Times New Roman"/>
          <w:sz w:val="24"/>
          <w:szCs w:val="24"/>
        </w:rPr>
        <w:t xml:space="preserve"> на каждую территорию руководитель выедет 12 раз, то есть всего – 36 поездок. Средняя стоимость проезда по маршруту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Самара-Кр</w:t>
      </w:r>
      <w:proofErr w:type="gramStart"/>
      <w:r w:rsidRPr="00760CC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60CC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Самара-Стройкерамика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CCD">
        <w:rPr>
          <w:rFonts w:ascii="Times New Roman" w:hAnsi="Times New Roman" w:cs="Times New Roman"/>
          <w:sz w:val="24"/>
          <w:szCs w:val="24"/>
        </w:rPr>
        <w:t>Самара-Кинель</w:t>
      </w:r>
      <w:proofErr w:type="spellEnd"/>
      <w:r w:rsidRPr="00760CCD">
        <w:rPr>
          <w:rFonts w:ascii="Times New Roman" w:hAnsi="Times New Roman" w:cs="Times New Roman"/>
          <w:sz w:val="24"/>
          <w:szCs w:val="24"/>
        </w:rPr>
        <w:t xml:space="preserve"> (50,00*2 – туда, обратно), то есть каждая поездка обойдется примерно 100,00.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___________________   </w:t>
      </w:r>
      <w:proofErr w:type="spellStart"/>
      <w:r w:rsidRPr="00760CCD">
        <w:rPr>
          <w:rFonts w:ascii="Times New Roman" w:hAnsi="Times New Roman" w:cs="Times New Roman"/>
          <w:sz w:val="24"/>
          <w:szCs w:val="24"/>
          <w:u w:val="single"/>
        </w:rPr>
        <w:t>Асташина</w:t>
      </w:r>
      <w:proofErr w:type="spellEnd"/>
      <w:r w:rsidRPr="00760CCD">
        <w:rPr>
          <w:rFonts w:ascii="Times New Roman" w:hAnsi="Times New Roman" w:cs="Times New Roman"/>
          <w:sz w:val="24"/>
          <w:szCs w:val="24"/>
          <w:u w:val="single"/>
        </w:rPr>
        <w:t xml:space="preserve"> Екатерина Евгеньевна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(Ф.И.О.)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Бухгалтер организации  ___________________    </w:t>
      </w:r>
      <w:proofErr w:type="spellStart"/>
      <w:r w:rsidRPr="00760CCD">
        <w:rPr>
          <w:rFonts w:ascii="Times New Roman" w:hAnsi="Times New Roman" w:cs="Times New Roman"/>
          <w:sz w:val="24"/>
          <w:szCs w:val="24"/>
          <w:u w:val="single"/>
        </w:rPr>
        <w:t>Важнова</w:t>
      </w:r>
      <w:proofErr w:type="spellEnd"/>
      <w:r w:rsidRPr="00760CCD">
        <w:rPr>
          <w:rFonts w:ascii="Times New Roman" w:hAnsi="Times New Roman" w:cs="Times New Roman"/>
          <w:sz w:val="24"/>
          <w:szCs w:val="24"/>
          <w:u w:val="single"/>
        </w:rPr>
        <w:t xml:space="preserve"> Татьяна Вячеславовна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                            (Ф.И.О.)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  <w:r w:rsidRPr="00760CCD">
        <w:rPr>
          <w:rFonts w:ascii="Times New Roman" w:hAnsi="Times New Roman" w:cs="Times New Roman"/>
          <w:sz w:val="24"/>
          <w:szCs w:val="24"/>
        </w:rPr>
        <w:t>М.П.</w:t>
      </w:r>
    </w:p>
    <w:p w:rsidR="00760CCD" w:rsidRPr="00760CCD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p w:rsidR="00760CCD" w:rsidRPr="002A5644" w:rsidRDefault="00760CCD" w:rsidP="00760CCD">
      <w:pPr>
        <w:rPr>
          <w:rFonts w:ascii="Times New Roman" w:hAnsi="Times New Roman" w:cs="Times New Roman"/>
          <w:sz w:val="24"/>
          <w:szCs w:val="24"/>
        </w:rPr>
      </w:pPr>
    </w:p>
    <w:sectPr w:rsidR="00760CCD" w:rsidRPr="002A5644" w:rsidSect="00D6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0D9"/>
    <w:multiLevelType w:val="hybridMultilevel"/>
    <w:tmpl w:val="6598F90A"/>
    <w:lvl w:ilvl="0" w:tplc="42842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3E6ABA"/>
    <w:multiLevelType w:val="hybridMultilevel"/>
    <w:tmpl w:val="1096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6AEA"/>
    <w:multiLevelType w:val="hybridMultilevel"/>
    <w:tmpl w:val="B156CD48"/>
    <w:lvl w:ilvl="0" w:tplc="428427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644"/>
    <w:rsid w:val="000D4237"/>
    <w:rsid w:val="001A557D"/>
    <w:rsid w:val="002464A9"/>
    <w:rsid w:val="00266CB6"/>
    <w:rsid w:val="002A5644"/>
    <w:rsid w:val="00572FFE"/>
    <w:rsid w:val="00604AB4"/>
    <w:rsid w:val="00646B1A"/>
    <w:rsid w:val="00760CCD"/>
    <w:rsid w:val="00901B1D"/>
    <w:rsid w:val="00A337DD"/>
    <w:rsid w:val="00B11BEA"/>
    <w:rsid w:val="00B42D38"/>
    <w:rsid w:val="00D65963"/>
    <w:rsid w:val="00D9053C"/>
    <w:rsid w:val="00ED2417"/>
    <w:rsid w:val="00F4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44"/>
    <w:pPr>
      <w:ind w:left="720"/>
      <w:contextualSpacing/>
    </w:pPr>
  </w:style>
  <w:style w:type="paragraph" w:customStyle="1" w:styleId="1">
    <w:name w:val="Обычный1"/>
    <w:uiPriority w:val="99"/>
    <w:rsid w:val="002A5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7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СфСамГТУ</Company>
  <LinksUpToDate>false</LinksUpToDate>
  <CharactersWithSpaces>32170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</cp:lastModifiedBy>
  <cp:revision>10</cp:revision>
  <cp:lastPrinted>2019-05-06T05:45:00Z</cp:lastPrinted>
  <dcterms:created xsi:type="dcterms:W3CDTF">2019-04-22T05:42:00Z</dcterms:created>
  <dcterms:modified xsi:type="dcterms:W3CDTF">2020-04-07T13:26:00Z</dcterms:modified>
</cp:coreProperties>
</file>