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B9" w:rsidRPr="00373E01" w:rsidRDefault="00501AB9" w:rsidP="00501A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01AB9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 xml:space="preserve">Заявка на предоставление </w:t>
      </w:r>
      <w:r>
        <w:rPr>
          <w:rFonts w:ascii="Times New Roman" w:eastAsia="Times New Roman" w:hAnsi="Times New Roman" w:cs="Times New Roman"/>
          <w:sz w:val="24"/>
          <w:szCs w:val="24"/>
        </w:rPr>
        <w:t>денежных средств</w:t>
      </w: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1AB9" w:rsidRPr="00373E01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544"/>
        <w:gridCol w:w="2410"/>
        <w:gridCol w:w="2942"/>
      </w:tblGrid>
      <w:tr w:rsidR="00501AB9" w:rsidTr="00EA47EF">
        <w:trPr>
          <w:trHeight w:val="39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«Серебряный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Хендмейд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1AB9" w:rsidTr="00EA47EF">
        <w:trPr>
          <w:trHeight w:val="39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народного творчества. Адаптация людей «серебряного» возраста к условиям мировой ситуации. Создание условий для связи поколений.</w:t>
            </w:r>
          </w:p>
        </w:tc>
      </w:tr>
      <w:tr w:rsidR="00501AB9" w:rsidTr="00EA47EF">
        <w:trPr>
          <w:trHeight w:val="39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творческих, интеллектуальных и познавательных способностей лиц старшего возраста и школьников. Содействие социализации пенсионеров и лиц с ОВЗ. Обеспечение позитивного образа жизнедеятельности участников проекта.</w:t>
            </w:r>
          </w:p>
        </w:tc>
      </w:tr>
      <w:tr w:rsidR="00501AB9" w:rsidTr="00EA47EF">
        <w:trPr>
          <w:trHeight w:val="39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  <w:tc>
          <w:tcPr>
            <w:tcW w:w="5352" w:type="dxa"/>
            <w:gridSpan w:val="2"/>
          </w:tcPr>
          <w:p w:rsidR="00501AB9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 включает в себя следующие блоки: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мастер-классов по рукоделию для лиц старшего поколения, в том числе пенсионеров и лиц с ОВЗ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-проведение уроков рукоделия для школьников силами команды волонтеров «серебряного» возраста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ках, благотворительных ярмарках</w:t>
            </w: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, на общественных мероприятиях города и области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мастер-классов для широкого круга граждан в рамках мероприятий, выездов в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соц.учреждения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(центр «Семья»,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соц.обслуживания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-изделия, изготовленные на занятиях, планируется подарить нуждающимся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1AB9" w:rsidTr="00EA47EF">
        <w:trPr>
          <w:trHeight w:val="39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5352" w:type="dxa"/>
            <w:gridSpan w:val="2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г. Самара, Самарская область</w:t>
            </w:r>
          </w:p>
        </w:tc>
      </w:tr>
      <w:tr w:rsidR="00501AB9" w:rsidTr="00EA47EF">
        <w:trPr>
          <w:trHeight w:val="726"/>
        </w:trPr>
        <w:tc>
          <w:tcPr>
            <w:tcW w:w="675" w:type="dxa"/>
            <w:vMerge w:val="restart"/>
            <w:vAlign w:val="center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</w:tcPr>
          <w:p w:rsidR="00501AB9" w:rsidRPr="00D67CDD" w:rsidRDefault="00501AB9" w:rsidP="00EA4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реализации</w:t>
            </w:r>
          </w:p>
        </w:tc>
        <w:tc>
          <w:tcPr>
            <w:tcW w:w="2942" w:type="dxa"/>
          </w:tcPr>
          <w:p w:rsidR="00501AB9" w:rsidRPr="00D67CDD" w:rsidRDefault="00501AB9" w:rsidP="00EA4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окончания реализации</w:t>
            </w:r>
          </w:p>
        </w:tc>
      </w:tr>
      <w:tr w:rsidR="00501AB9" w:rsidTr="00EA47EF">
        <w:trPr>
          <w:trHeight w:val="283"/>
        </w:trPr>
        <w:tc>
          <w:tcPr>
            <w:tcW w:w="675" w:type="dxa"/>
            <w:vMerge/>
            <w:vAlign w:val="center"/>
          </w:tcPr>
          <w:p w:rsidR="00501AB9" w:rsidRPr="00D67CDD" w:rsidRDefault="00501AB9" w:rsidP="00EA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501AB9" w:rsidRPr="00D67CDD" w:rsidRDefault="00501AB9" w:rsidP="00EA47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01AB9" w:rsidRPr="00736FAB" w:rsidRDefault="00501AB9" w:rsidP="00EA4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</w:tc>
        <w:tc>
          <w:tcPr>
            <w:tcW w:w="2942" w:type="dxa"/>
            <w:vAlign w:val="center"/>
          </w:tcPr>
          <w:p w:rsidR="00501AB9" w:rsidRPr="00736FAB" w:rsidRDefault="00501AB9" w:rsidP="00EA47E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01.06.2021</w:t>
            </w:r>
          </w:p>
        </w:tc>
      </w:tr>
      <w:tr w:rsidR="00501AB9" w:rsidTr="00EA47EF"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проекта (укажите обоснование социальной значимости и остроты проблемы, которую решает проект)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Культурное наследие нашей страны, к которому относится и занятия рукоделием, не должно быть забыто. Оно позволяет сохранить и укрепить связь поколений на духовном уровне. Во все времена это было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неотъемлимой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частью женщины. Дети уже в младшем возрасте учились у своих бабушек и мам различным видам рукоделия. Сейчас, к сожалению, этого нет. Молодое поколение сидит за компьютером, в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имеет представления о любимых занятиях своих предков.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настоящее время большой проблемой является разобщенность поколений. У старшего поколения отсутствует социализация, ухудшается здоровье и отсюда наступление деменции. 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рукоделием решает обе проблемы: получив на наших мастер-классах навыки по рукоделию, пенсионеры смогут обучать школьников, при этом осуществляется социализация пенсионеров, а также идет оздоровления за счет развития мелкой моторики. 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Важным аспектом патриотического воспитания молодежи является их обучение изготовлению поделок своими руками. (Сувениры к мероприятиям День Победы, День Матери, День Народного Единства и др.)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Возродить культурное наследие наших предков, показать уникальность и самобытность - в этом заключается актуальность нашего проекта для детей. А для старшего поколения будет полезно вспомнить утраченные навыки, научиться новому, общаясь с детьми, рассказывая им о нашей культуре и обычаях.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рукоделием – это замечательное средство от депрессии и стресса, это процесс, </w:t>
            </w: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нормализующий работу всех внутренних органов человека, помогающий облегчить хронические боли, снимающий умственную физическую усталость, повышающий настроение, улучшающий память, стимулирующий работу мозга. Радость от творческого процесса – это путь к здоровью и возможность найти единомышленников. Большим подспорьем для пенсионеров и актива «Серебряные нити» будет открытие мастерской по пошиву из б/у употребления одежды новых изделий. Девиз мастерской «Даем новую жизнь старой вещи». Для этого необходимо закупка швейной машинки-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оверлока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театра мода «Серебрянка» при ЦСП «Серебряные нити» - новое направление деятельности волонтеров. Изделия, которые сами своими руками смастерят рукодельницы из старых вещей, будут показателем того, что традиция и умения наших предков воплощаются в жизнь. </w:t>
            </w:r>
          </w:p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На отчетном концерте в конце года будут представлены новые изделия из б/у вещей.</w:t>
            </w:r>
          </w:p>
        </w:tc>
      </w:tr>
      <w:tr w:rsidR="00501AB9" w:rsidTr="00EA47EF">
        <w:trPr>
          <w:trHeight w:val="56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группы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Пенсионеры, школьники, граждане с ОВЗ, волонтеры «серебряного» возраста</w:t>
            </w:r>
          </w:p>
        </w:tc>
      </w:tr>
      <w:tr w:rsidR="00501AB9" w:rsidTr="00EA47EF">
        <w:trPr>
          <w:trHeight w:val="567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Партнеры проекта</w:t>
            </w:r>
          </w:p>
        </w:tc>
        <w:tc>
          <w:tcPr>
            <w:tcW w:w="5352" w:type="dxa"/>
            <w:gridSpan w:val="2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учреждения, библиотеки Самары и области, ресурсный центр поддержки и развития добровольчества, Самарская региональная молодежная общественная организация «ЦСП»</w:t>
            </w:r>
          </w:p>
        </w:tc>
      </w:tr>
      <w:tr w:rsidR="00501AB9" w:rsidTr="00EA47EF"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и количественные результаты проекта</w:t>
            </w:r>
          </w:p>
        </w:tc>
        <w:tc>
          <w:tcPr>
            <w:tcW w:w="5352" w:type="dxa"/>
            <w:gridSpan w:val="2"/>
          </w:tcPr>
          <w:p w:rsidR="008620D9" w:rsidRPr="00040EDA" w:rsidRDefault="00501AB9" w:rsidP="008620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старшего поколения с </w:t>
            </w:r>
            <w:r w:rsidR="008620D9"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 организованы:</w:t>
            </w:r>
          </w:p>
          <w:p w:rsidR="00501AB9" w:rsidRPr="00040EDA" w:rsidRDefault="008620D9" w:rsidP="008620D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мастер-классы </w:t>
            </w:r>
            <w:r w:rsidR="00501AB9"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участием30-40 чел.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-уроки по рукоделию для школьников с участием 25-30 чел.</w:t>
            </w:r>
          </w:p>
          <w:p w:rsidR="00501AB9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-общее кол-во участников проекта 65-70 чел.</w:t>
            </w: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501AB9" w:rsidRPr="00B426C3" w:rsidRDefault="008620D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 так же </w:t>
            </w:r>
            <w:proofErr w:type="gramStart"/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</w:t>
            </w: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публикаций  о проекте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Хендмейд</w:t>
            </w:r>
            <w:proofErr w:type="spellEnd"/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>» в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социальных сетях с указанием</w:t>
            </w: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>: «Мероприятие проводится в рамках  проекта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еребряные нити: Дружба народов» </w:t>
            </w:r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реализуемого СРМОО «Центр социальных проектов»  при поддержки  ООО «Газпром  </w:t>
            </w:r>
            <w:proofErr w:type="spellStart"/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736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Самара»</w:t>
            </w:r>
          </w:p>
        </w:tc>
      </w:tr>
      <w:tr w:rsidR="00501AB9" w:rsidTr="00EA47EF"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эффект от реализации проекта (опишите, какие социальные изменения произойдут благодаря реализации проекта)</w:t>
            </w:r>
          </w:p>
        </w:tc>
        <w:tc>
          <w:tcPr>
            <w:tcW w:w="5352" w:type="dxa"/>
            <w:gridSpan w:val="2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ходе уроков и мастер-классов приобретаются навыки и умения по изготовлению сувениров, поделок своими руками, освоение приемов, которыми дальше смогут пользоваться участники. Знания о народных обычаях и истории нашей страны в процессе обучения будет сопровождаться лекциями о предмете урока и сделают жизнь ярче и </w:t>
            </w:r>
            <w:proofErr w:type="gram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интереснее.  </w:t>
            </w:r>
            <w:proofErr w:type="gramEnd"/>
          </w:p>
        </w:tc>
      </w:tr>
      <w:tr w:rsidR="00501AB9" w:rsidTr="00EA47EF"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отряда «серебряного» добровольчества </w:t>
            </w:r>
          </w:p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реестру на сайте cspsamara.ru)</w:t>
            </w:r>
          </w:p>
        </w:tc>
        <w:tc>
          <w:tcPr>
            <w:tcW w:w="5352" w:type="dxa"/>
            <w:gridSpan w:val="2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«Серебряный Актив Самарской области»</w:t>
            </w:r>
          </w:p>
        </w:tc>
      </w:tr>
      <w:tr w:rsidR="00501AB9" w:rsidTr="00EA47EF">
        <w:trPr>
          <w:trHeight w:val="340"/>
        </w:trPr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 проекта</w:t>
            </w:r>
          </w:p>
        </w:tc>
        <w:tc>
          <w:tcPr>
            <w:tcW w:w="5352" w:type="dxa"/>
            <w:gridSpan w:val="2"/>
          </w:tcPr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Николаевна – мастер-класс по текстильной игрушке, вязание носков и варежек;</w:t>
            </w:r>
          </w:p>
          <w:p w:rsidR="00501AB9" w:rsidRPr="00040EDA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Бушуева Наталья – мастер-класс по вязанию носков и варежек;</w:t>
            </w:r>
          </w:p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Шкилева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– мастер-класс по изготовлению кукол и оберегов, мастерская ремонт одежды.</w:t>
            </w:r>
          </w:p>
        </w:tc>
      </w:tr>
      <w:tr w:rsidR="00501AB9" w:rsidTr="00EA47EF">
        <w:tc>
          <w:tcPr>
            <w:tcW w:w="675" w:type="dxa"/>
          </w:tcPr>
          <w:p w:rsidR="00501AB9" w:rsidRPr="00D67CDD" w:rsidRDefault="00501AB9" w:rsidP="00501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1AB9" w:rsidRPr="00D67CD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C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Ссылка на группу в социальных сетях </w:t>
            </w:r>
          </w:p>
          <w:p w:rsidR="00501AB9" w:rsidRPr="00BF701D" w:rsidRDefault="00501AB9" w:rsidP="00EA47E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70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BF70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где</w:t>
            </w:r>
            <w:proofErr w:type="gramEnd"/>
            <w:r w:rsidRPr="00BF70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будет публиковаться информация о реализации проекта)</w:t>
            </w:r>
          </w:p>
        </w:tc>
        <w:tc>
          <w:tcPr>
            <w:tcW w:w="5352" w:type="dxa"/>
            <w:gridSpan w:val="2"/>
          </w:tcPr>
          <w:p w:rsidR="00501AB9" w:rsidRPr="00D67CDD" w:rsidRDefault="00501AB9" w:rsidP="00EA47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t>VK «</w:t>
            </w:r>
            <w:proofErr w:type="spellStart"/>
            <w:r w:rsidRPr="00040EDA">
              <w:t>Handmade</w:t>
            </w:r>
            <w:proofErr w:type="spellEnd"/>
            <w:r w:rsidRPr="00040EDA">
              <w:t>»</w:t>
            </w:r>
          </w:p>
        </w:tc>
      </w:tr>
    </w:tbl>
    <w:p w:rsidR="00501AB9" w:rsidRPr="00373E01" w:rsidRDefault="00501AB9" w:rsidP="00501A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1AB9" w:rsidRPr="00373E01" w:rsidRDefault="00501AB9" w:rsidP="00501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AB9" w:rsidRPr="00373E01" w:rsidRDefault="00501AB9" w:rsidP="00501AB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1AB9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Календарный план  </w:t>
      </w:r>
    </w:p>
    <w:p w:rsidR="00501AB9" w:rsidRPr="00373E01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78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4253"/>
      </w:tblGrid>
      <w:tr w:rsidR="00501AB9" w:rsidRPr="00373E01" w:rsidTr="00EA47EF">
        <w:trPr>
          <w:trHeight w:val="51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AB9" w:rsidRPr="00373E01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01AB9" w:rsidRPr="00373E01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01AB9" w:rsidRPr="00373E01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0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01AB9" w:rsidRPr="00373E01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E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реализации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вязанию кухонных прихваток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 занятие – 7-10 человек</w:t>
            </w:r>
          </w:p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1 занятие – 5 человек</w:t>
            </w:r>
          </w:p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Планируется изготовленные изделия подарить участникам проекта, а также 10 прихваток на благотворительные ярмарки.</w:t>
            </w:r>
          </w:p>
        </w:tc>
      </w:tr>
      <w:tr w:rsidR="00501AB9" w:rsidRPr="00373E01" w:rsidTr="00EA47EF">
        <w:trPr>
          <w:trHeight w:val="3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мастерская по ремонту одежды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 раза в мес.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изготовление новых изделий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вязанию варежек и носков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 занятие – 10 чел. «серебряные волонтеры»</w:t>
            </w:r>
          </w:p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1 занятие – школьники 5-7 чел.</w:t>
            </w:r>
          </w:p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изделия дарим в детский дом и Дом малютки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мастерская по ремонту одежды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 раза в мес.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изготовление новых изделий. Дарим изготовленные изделия в Благотворительный фонд Инклюзивного Центра Добровольчества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куклы-оберега, текстильные игрушки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 занятие – 10 чел. «серебряные волонтеры»</w:t>
            </w:r>
          </w:p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1 занятие – школьники 5-7 чел.</w:t>
            </w:r>
          </w:p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 к Пасхе участникам проекта. 4 изделия на благотворительную ярмарку «Масленица»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AB9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мастерская по ремонту одежды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 раза в мес.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пасхальных сувениров из б/у материала на </w:t>
            </w:r>
            <w:proofErr w:type="spellStart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благ.ярмарку</w:t>
            </w:r>
            <w:proofErr w:type="spellEnd"/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«Масленица»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броши из фетра и кожи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 1 занятие – 10 чел.</w:t>
            </w:r>
          </w:p>
          <w:p w:rsidR="00501AB9" w:rsidRPr="00040EDA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 1 занятие –5-7 чел.</w:t>
            </w:r>
          </w:p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 участникам проекта. Продажа изделий на фестивале цветов для благотворительного фонда.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 мастерская по ремонту одежды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40EDA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Май 2 раза в мес.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E191E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EDA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изделий из б/у джинсы на подарки участникам проекта и продажу на благотворительной ярмарке.</w:t>
            </w:r>
          </w:p>
        </w:tc>
      </w:tr>
      <w:tr w:rsidR="00501AB9" w:rsidRPr="00373E01" w:rsidTr="00EA4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501AB9" w:rsidRPr="000E191E" w:rsidRDefault="00501AB9" w:rsidP="00501AB9">
            <w:pPr>
              <w:pStyle w:val="a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1AB9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80DE5" w:rsidRDefault="00501AB9" w:rsidP="00EA47E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сдача 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отчетности по проекту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501AB9" w:rsidRPr="00080DE5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01AB9" w:rsidRPr="00080DE5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80D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501AB9" w:rsidRPr="00080DE5" w:rsidRDefault="00501AB9" w:rsidP="00EA4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01AB9" w:rsidRPr="00080DE5" w:rsidRDefault="00501AB9" w:rsidP="00EA47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сдача аналитической и финансовой отчетности по проекту в соотв. с Прил. №4, 5 к Договору</w:t>
            </w:r>
          </w:p>
        </w:tc>
      </w:tr>
    </w:tbl>
    <w:p w:rsidR="00501AB9" w:rsidRDefault="00501AB9" w:rsidP="00501AB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01AB9" w:rsidRPr="00373E01" w:rsidRDefault="00501AB9" w:rsidP="00501AB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01AB9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Смета расходов </w:t>
      </w:r>
    </w:p>
    <w:p w:rsidR="00501AB9" w:rsidRPr="00D67CDD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01AB9" w:rsidRPr="00F94E52" w:rsidRDefault="00501AB9" w:rsidP="00501AB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E52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</w:p>
    <w:tbl>
      <w:tblPr>
        <w:tblStyle w:val="1"/>
        <w:tblW w:w="9769" w:type="dxa"/>
        <w:tblLook w:val="04A0" w:firstRow="1" w:lastRow="0" w:firstColumn="1" w:lastColumn="0" w:noHBand="0" w:noVBand="1"/>
      </w:tblPr>
      <w:tblGrid>
        <w:gridCol w:w="806"/>
        <w:gridCol w:w="2137"/>
        <w:gridCol w:w="1418"/>
        <w:gridCol w:w="992"/>
        <w:gridCol w:w="1022"/>
        <w:gridCol w:w="3394"/>
      </w:tblGrid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Швейная машинка</w:t>
            </w:r>
          </w:p>
        </w:tc>
        <w:tc>
          <w:tcPr>
            <w:tcW w:w="1418" w:type="dxa"/>
          </w:tcPr>
          <w:p w:rsidR="00501AB9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501AB9" w:rsidRPr="00F94E52" w:rsidRDefault="00370CD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мастерской по ремонту одежды и мастер-класса по текстильной игрушки</w:t>
            </w:r>
          </w:p>
        </w:tc>
      </w:tr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Швейный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оверлок</w:t>
            </w:r>
            <w:proofErr w:type="spellEnd"/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обработки изделий и мастер-класса по текстильной игрушке</w:t>
            </w:r>
          </w:p>
        </w:tc>
      </w:tr>
      <w:tr w:rsidR="00501AB9" w:rsidRPr="00F94E52" w:rsidTr="00EA47EF">
        <w:trPr>
          <w:trHeight w:val="340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Иглы швейные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кмпл</w:t>
            </w:r>
            <w:proofErr w:type="spellEnd"/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rPr>
          <w:trHeight w:val="340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Иглы машинные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кмпл</w:t>
            </w:r>
            <w:proofErr w:type="spellEnd"/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Игла длинная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работы с текстильной игрушкой</w:t>
            </w:r>
          </w:p>
        </w:tc>
      </w:tr>
      <w:tr w:rsidR="00501AB9" w:rsidRPr="00F94E52" w:rsidTr="00EA47EF">
        <w:trPr>
          <w:trHeight w:val="283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rPr>
          <w:trHeight w:val="283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мастер-классов</w:t>
            </w:r>
          </w:p>
        </w:tc>
      </w:tr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Пинцет с закругленными концами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мастер-классов</w:t>
            </w:r>
          </w:p>
        </w:tc>
      </w:tr>
      <w:tr w:rsidR="00501AB9" w:rsidRPr="00F94E52" w:rsidTr="00EA47EF">
        <w:trPr>
          <w:trHeight w:val="340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Спицы вязальные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кмпл</w:t>
            </w:r>
            <w:proofErr w:type="spellEnd"/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мастер-классов</w:t>
            </w:r>
          </w:p>
        </w:tc>
      </w:tr>
      <w:tr w:rsidR="00501AB9" w:rsidRPr="00F94E52" w:rsidTr="00EA47EF"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Булавки английские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кмпл</w:t>
            </w:r>
            <w:proofErr w:type="spellEnd"/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мастер-классов </w:t>
            </w:r>
          </w:p>
        </w:tc>
      </w:tr>
      <w:tr w:rsidR="00501AB9" w:rsidRPr="00F94E52" w:rsidTr="00EA47EF">
        <w:trPr>
          <w:trHeight w:val="283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Пяльца</w:t>
            </w:r>
            <w:proofErr w:type="spellEnd"/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вышивки лентами</w:t>
            </w:r>
          </w:p>
        </w:tc>
      </w:tr>
      <w:tr w:rsidR="00501AB9" w:rsidRPr="00F94E52" w:rsidTr="00EA47EF">
        <w:trPr>
          <w:trHeight w:val="283"/>
        </w:trPr>
        <w:tc>
          <w:tcPr>
            <w:tcW w:w="806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7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Мелки для ткани</w:t>
            </w:r>
          </w:p>
        </w:tc>
        <w:tc>
          <w:tcPr>
            <w:tcW w:w="1418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2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c>
          <w:tcPr>
            <w:tcW w:w="6375" w:type="dxa"/>
            <w:gridSpan w:val="5"/>
          </w:tcPr>
          <w:p w:rsidR="00501AB9" w:rsidRPr="00F94E52" w:rsidRDefault="00501AB9" w:rsidP="00EA47EF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ИТОГО</w:t>
            </w:r>
          </w:p>
        </w:tc>
        <w:tc>
          <w:tcPr>
            <w:tcW w:w="3394" w:type="dxa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30 040 руб.</w:t>
            </w:r>
          </w:p>
        </w:tc>
      </w:tr>
    </w:tbl>
    <w:p w:rsidR="00501AB9" w:rsidRPr="00F94E52" w:rsidRDefault="00501AB9" w:rsidP="00501AB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01AB9" w:rsidRPr="00F94E52" w:rsidRDefault="00501AB9" w:rsidP="00501AB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4E52">
        <w:rPr>
          <w:rFonts w:ascii="Times New Roman" w:eastAsia="Times New Roman" w:hAnsi="Times New Roman" w:cs="Times New Roman"/>
          <w:sz w:val="24"/>
          <w:szCs w:val="24"/>
        </w:rPr>
        <w:t>Материалы</w:t>
      </w:r>
    </w:p>
    <w:tbl>
      <w:tblPr>
        <w:tblStyle w:val="1"/>
        <w:tblW w:w="9765" w:type="dxa"/>
        <w:tblLayout w:type="fixed"/>
        <w:tblLook w:val="04A0" w:firstRow="1" w:lastRow="0" w:firstColumn="1" w:lastColumn="0" w:noHBand="0" w:noVBand="1"/>
      </w:tblPr>
      <w:tblGrid>
        <w:gridCol w:w="805"/>
        <w:gridCol w:w="1855"/>
        <w:gridCol w:w="1417"/>
        <w:gridCol w:w="993"/>
        <w:gridCol w:w="992"/>
        <w:gridCol w:w="3703"/>
      </w:tblGrid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Пряжа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120/моток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по вязанию варежек и носков (магазин «Мир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пряжи.рф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Ленты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45/метр одного цвета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вышивки лентами разного цвета (магазин «Леонардо»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г.Самара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Мулине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50/моток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(расчет на группу до 7 чел. Магазин «Леонардо»)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для вышивки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250/метр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вышивки лентами разного цвета (магазин «Леонардо»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г.Самара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Нитки швейные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Фетр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45/метр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изготовления броши в расчете на 5 чел. Фетр 4х </w:t>
            </w:r>
            <w:proofErr w:type="gram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цветов(</w:t>
            </w:r>
            <w:proofErr w:type="gram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«Гамма» г. Самара)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40/пакет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для изготовления броши. 4 разных цвета (магазин «Гамма» г. Самара)</w:t>
            </w:r>
          </w:p>
        </w:tc>
      </w:tr>
      <w:tr w:rsidR="00501AB9" w:rsidRPr="00F94E52" w:rsidTr="00EA47EF">
        <w:trPr>
          <w:trHeight w:val="397"/>
        </w:trPr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Нитки цветные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«Гамма»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Крепления для броши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«Леонардо»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Клей «Момент»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«Гамма»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(ситец)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к Пасхе, изготовление текстильной куклы 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Бисер-стеклярус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Сувениры к Пасхе, Магазин «Гамма»</w:t>
            </w:r>
          </w:p>
        </w:tc>
      </w:tr>
      <w:tr w:rsidR="00501AB9" w:rsidRPr="00F94E52" w:rsidTr="00EA47EF">
        <w:trPr>
          <w:trHeight w:val="340"/>
        </w:trPr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Тесьма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40/метр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Обереги-куклы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Пряжа «Меланж»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120/моток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Обереги-куклы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Синтепон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Прихватки кухонные, изготовление домовенка 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Пуговицы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домовенка 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Нос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домовенка 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5/пара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домовенка 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Бусины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домовенка (Магазин «Гамма»)</w:t>
            </w:r>
          </w:p>
        </w:tc>
      </w:tr>
      <w:tr w:rsidR="00501AB9" w:rsidRPr="00F94E52" w:rsidTr="00EA47EF">
        <w:trPr>
          <w:trHeight w:val="340"/>
        </w:trPr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Пайетки</w:t>
            </w:r>
            <w:proofErr w:type="spellEnd"/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50/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«Гамма»)</w:t>
            </w:r>
          </w:p>
        </w:tc>
      </w:tr>
      <w:tr w:rsidR="00501AB9" w:rsidRPr="00F94E52" w:rsidTr="00EA47EF">
        <w:trPr>
          <w:trHeight w:val="340"/>
        </w:trPr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Наклейки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«Гамма»)</w:t>
            </w:r>
          </w:p>
        </w:tc>
      </w:tr>
      <w:tr w:rsidR="00501AB9" w:rsidRPr="00F94E52" w:rsidTr="00EA47EF">
        <w:trPr>
          <w:trHeight w:val="340"/>
        </w:trPr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цветная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20/набор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«Гамма»)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Пряжа суконная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Кухонные прихватки (магазин «Мир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пряжи.рф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Нитки сапожные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  <w:proofErr w:type="gram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 </w:t>
            </w:r>
            <w:proofErr w:type="spellStart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пряжи.рф</w:t>
            </w:r>
            <w:proofErr w:type="spellEnd"/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501AB9" w:rsidRPr="00F94E52" w:rsidTr="00EA47EF">
        <w:tc>
          <w:tcPr>
            <w:tcW w:w="80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5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подкладочная</w:t>
            </w:r>
          </w:p>
        </w:tc>
        <w:tc>
          <w:tcPr>
            <w:tcW w:w="1417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150/метр</w:t>
            </w:r>
          </w:p>
        </w:tc>
        <w:tc>
          <w:tcPr>
            <w:tcW w:w="993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703" w:type="dxa"/>
            <w:vAlign w:val="center"/>
          </w:tcPr>
          <w:p w:rsidR="00501AB9" w:rsidRPr="00F94E52" w:rsidRDefault="00501AB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(Магазин «Гамма»)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B426C3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и видео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 Обработка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файлов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соцстраницах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3703" w:type="dxa"/>
            <w:vAlign w:val="center"/>
          </w:tcPr>
          <w:p w:rsidR="00B426C3" w:rsidRPr="00F94E52" w:rsidRDefault="00370CD9" w:rsidP="00370C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фотографа и видеографа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 в перерывах между мастер-классами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703" w:type="dxa"/>
            <w:vAlign w:val="center"/>
          </w:tcPr>
          <w:p w:rsidR="00B426C3" w:rsidRPr="00F94E52" w:rsidRDefault="00370CD9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Кофе-брейки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5" w:type="dxa"/>
            <w:vAlign w:val="center"/>
          </w:tcPr>
          <w:p w:rsidR="00B426C3" w:rsidRPr="00F94E52" w:rsidRDefault="00370CD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и подарки волонтерам проекта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370CD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3703" w:type="dxa"/>
            <w:vAlign w:val="center"/>
          </w:tcPr>
          <w:p w:rsidR="00B426C3" w:rsidRPr="00F94E52" w:rsidRDefault="00370CD9" w:rsidP="00370C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Атрибутика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футболки 300 рублей в количестве 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штук.Сувенирная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продукция(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значки.термокружки.рюкзаки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логотипами проекта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парча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725/м</w:t>
            </w: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7250</w:t>
            </w:r>
          </w:p>
        </w:tc>
        <w:tc>
          <w:tcPr>
            <w:tcW w:w="3703" w:type="dxa"/>
            <w:vAlign w:val="center"/>
          </w:tcPr>
          <w:p w:rsidR="00B426C3" w:rsidRPr="00F94E52" w:rsidRDefault="00B426C3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театра»Серебрянка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на пошив костюмов для выступлений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«Бархат»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520/м</w:t>
            </w: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15600</w:t>
            </w:r>
          </w:p>
        </w:tc>
        <w:tc>
          <w:tcPr>
            <w:tcW w:w="3703" w:type="dxa"/>
            <w:vAlign w:val="center"/>
          </w:tcPr>
          <w:p w:rsidR="00B426C3" w:rsidRPr="00F94E52" w:rsidRDefault="00B426C3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костюмов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370CD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5" w:type="dxa"/>
            <w:vAlign w:val="center"/>
          </w:tcPr>
          <w:p w:rsidR="00B426C3" w:rsidRPr="00F94E52" w:rsidRDefault="00370CD9" w:rsidP="00370CD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Ткань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джинса</w:t>
            </w:r>
            <w:proofErr w:type="spellEnd"/>
          </w:p>
        </w:tc>
        <w:tc>
          <w:tcPr>
            <w:tcW w:w="1417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720/м</w:t>
            </w:r>
          </w:p>
        </w:tc>
        <w:tc>
          <w:tcPr>
            <w:tcW w:w="993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21600</w:t>
            </w:r>
          </w:p>
        </w:tc>
        <w:tc>
          <w:tcPr>
            <w:tcW w:w="3703" w:type="dxa"/>
            <w:vAlign w:val="center"/>
          </w:tcPr>
          <w:p w:rsidR="00B426C3" w:rsidRPr="00F94E52" w:rsidRDefault="009928E2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пошива жилетов с логотипом проекта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5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Брендбук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426C3" w:rsidRPr="00F94E52" w:rsidRDefault="009928E2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3703" w:type="dxa"/>
            <w:vAlign w:val="center"/>
          </w:tcPr>
          <w:p w:rsidR="00B426C3" w:rsidRPr="00F94E52" w:rsidRDefault="009928E2" w:rsidP="009928E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размещения логотипа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футболках.сувенирной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популяризации проекта</w:t>
            </w: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Align w:val="center"/>
          </w:tcPr>
          <w:p w:rsidR="00B426C3" w:rsidRPr="00F94E52" w:rsidRDefault="00B426C3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6C3" w:rsidRPr="00F94E52" w:rsidTr="00EA47EF">
        <w:tc>
          <w:tcPr>
            <w:tcW w:w="80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426C3" w:rsidRPr="00F94E52" w:rsidRDefault="00B426C3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  <w:vAlign w:val="center"/>
          </w:tcPr>
          <w:p w:rsidR="00B426C3" w:rsidRPr="00F94E52" w:rsidRDefault="00B426C3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1AB9" w:rsidRPr="00F94E52" w:rsidTr="00EA47EF">
        <w:tc>
          <w:tcPr>
            <w:tcW w:w="6062" w:type="dxa"/>
            <w:gridSpan w:val="5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03" w:type="dxa"/>
            <w:vAlign w:val="center"/>
          </w:tcPr>
          <w:p w:rsidR="00501AB9" w:rsidRPr="00F94E52" w:rsidRDefault="00666E92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191410 рублей</w:t>
            </w:r>
          </w:p>
        </w:tc>
      </w:tr>
      <w:tr w:rsidR="00501AB9" w:rsidRPr="00F94E52" w:rsidTr="00EA47EF">
        <w:tc>
          <w:tcPr>
            <w:tcW w:w="6062" w:type="dxa"/>
            <w:gridSpan w:val="5"/>
            <w:vAlign w:val="center"/>
          </w:tcPr>
          <w:p w:rsidR="00501AB9" w:rsidRPr="00F94E52" w:rsidRDefault="00501AB9" w:rsidP="00EA47E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E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703" w:type="dxa"/>
            <w:vAlign w:val="center"/>
          </w:tcPr>
          <w:p w:rsidR="00501AB9" w:rsidRPr="00F94E52" w:rsidRDefault="00591373" w:rsidP="00EA47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191410 рублей</w:t>
            </w:r>
            <w:bookmarkStart w:id="0" w:name="_GoBack"/>
            <w:bookmarkEnd w:id="0"/>
          </w:p>
        </w:tc>
      </w:tr>
    </w:tbl>
    <w:p w:rsidR="001D2C39" w:rsidRPr="00501AB9" w:rsidRDefault="00501AB9" w:rsidP="00501AB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73E01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1D2C39" w:rsidRPr="0050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74F8"/>
    <w:multiLevelType w:val="multilevel"/>
    <w:tmpl w:val="5BB21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1435B89"/>
    <w:multiLevelType w:val="hybridMultilevel"/>
    <w:tmpl w:val="BB7C3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D5"/>
    <w:rsid w:val="001304D5"/>
    <w:rsid w:val="001D2C39"/>
    <w:rsid w:val="00370CD9"/>
    <w:rsid w:val="00501AB9"/>
    <w:rsid w:val="00591373"/>
    <w:rsid w:val="00666E92"/>
    <w:rsid w:val="008620D9"/>
    <w:rsid w:val="009928E2"/>
    <w:rsid w:val="00B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A1984-991A-4978-80AB-EDEAA962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A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1AB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01AB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romadanova03@gmail.com</cp:lastModifiedBy>
  <cp:revision>6</cp:revision>
  <dcterms:created xsi:type="dcterms:W3CDTF">2021-09-07T09:52:00Z</dcterms:created>
  <dcterms:modified xsi:type="dcterms:W3CDTF">2021-09-07T10:38:00Z</dcterms:modified>
</cp:coreProperties>
</file>